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40"/>
          <w:szCs w:val="40"/>
        </w:rPr>
      </w:pPr>
      <w:r w:rsidRPr="00D4345C">
        <w:rPr>
          <w:rFonts w:ascii="Tahoma" w:eastAsia="Times New Roman" w:hAnsi="Tahoma" w:cs="Tahoma"/>
          <w:b/>
          <w:color w:val="1F497D"/>
          <w:sz w:val="40"/>
          <w:szCs w:val="40"/>
        </w:rPr>
        <w:t>ΕΛΛΗΝΙΚΗ ΟΜΟΣΠΟΝΔΙΑ ΣΥΛΛΟΓΩΝ –</w:t>
      </w:r>
    </w:p>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40"/>
          <w:szCs w:val="40"/>
        </w:rPr>
      </w:pPr>
      <w:r w:rsidRPr="00D4345C">
        <w:rPr>
          <w:rFonts w:ascii="Tahoma" w:eastAsia="Times New Roman" w:hAnsi="Tahoma" w:cs="Tahoma"/>
          <w:b/>
          <w:color w:val="1F497D"/>
          <w:sz w:val="40"/>
          <w:szCs w:val="40"/>
        </w:rPr>
        <w:t>ΣΠΑΝΙΩΝ ΝΟΣΗΜΑΤΩΝ ΠΑΘΗΣΕΩΝ</w:t>
      </w:r>
    </w:p>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40"/>
          <w:szCs w:val="40"/>
        </w:rPr>
      </w:pPr>
      <w:r w:rsidRPr="00D4345C">
        <w:rPr>
          <w:rFonts w:ascii="Tahoma" w:eastAsia="Times New Roman" w:hAnsi="Tahoma" w:cs="Tahoma"/>
          <w:b/>
          <w:color w:val="1F497D"/>
          <w:sz w:val="40"/>
          <w:szCs w:val="40"/>
        </w:rPr>
        <w:t>(Ε.Ο.Σ. – ΣΠΑ.ΝΟ.ΠΑ.)</w:t>
      </w:r>
    </w:p>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32"/>
          <w:szCs w:val="32"/>
          <w:lang w:val="en-US"/>
        </w:rPr>
      </w:pPr>
      <w:r w:rsidRPr="00D4345C">
        <w:rPr>
          <w:rFonts w:ascii="Tahoma" w:eastAsia="Times New Roman" w:hAnsi="Tahoma" w:cs="Tahoma"/>
          <w:b/>
          <w:color w:val="1F497D"/>
          <w:sz w:val="32"/>
          <w:szCs w:val="32"/>
          <w:lang w:val="en-US"/>
        </w:rPr>
        <w:t>HELLENIC FEDERATION OF ASSOCIATIONS FOR RARE DISEASES</w:t>
      </w:r>
    </w:p>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32"/>
          <w:szCs w:val="32"/>
          <w:lang w:val="en-US"/>
        </w:rPr>
      </w:pPr>
      <w:r w:rsidRPr="00D4345C">
        <w:rPr>
          <w:rFonts w:ascii="Tahoma" w:eastAsia="Times New Roman" w:hAnsi="Tahoma" w:cs="Tahoma"/>
          <w:b/>
          <w:color w:val="1F497D"/>
          <w:sz w:val="32"/>
          <w:szCs w:val="32"/>
          <w:lang w:val="en-US"/>
        </w:rPr>
        <w:t>(H.F.A. – R.D.)</w:t>
      </w:r>
    </w:p>
    <w:p w:rsidR="00D4345C" w:rsidRPr="00D4345C" w:rsidRDefault="00D4345C" w:rsidP="00D4345C">
      <w:pPr>
        <w:tabs>
          <w:tab w:val="center" w:pos="4153"/>
          <w:tab w:val="right" w:pos="8306"/>
        </w:tabs>
        <w:spacing w:after="0" w:line="240" w:lineRule="auto"/>
        <w:jc w:val="center"/>
        <w:rPr>
          <w:rFonts w:ascii="Cambria" w:eastAsia="Times New Roman" w:hAnsi="Cambria" w:cs="Times New Roman"/>
          <w:b/>
          <w:color w:val="1F497D"/>
          <w:sz w:val="24"/>
          <w:szCs w:val="24"/>
        </w:rPr>
      </w:pPr>
      <w:r w:rsidRPr="00D4345C">
        <w:rPr>
          <w:rFonts w:ascii="Cambria" w:eastAsia="Times New Roman" w:hAnsi="Cambria" w:cs="Times New Roman"/>
          <w:b/>
          <w:color w:val="1F497D"/>
          <w:sz w:val="24"/>
          <w:szCs w:val="24"/>
        </w:rPr>
        <w:t>υπ</w:t>
      </w:r>
      <w:r w:rsidRPr="00D4345C">
        <w:rPr>
          <w:rFonts w:ascii="Cambria" w:eastAsia="Times New Roman" w:hAnsi="Cambria" w:cs="Times New Roman"/>
          <w:b/>
          <w:color w:val="1F497D"/>
          <w:sz w:val="24"/>
          <w:szCs w:val="24"/>
          <w:lang w:val="en-US"/>
        </w:rPr>
        <w:t xml:space="preserve">’ </w:t>
      </w:r>
      <w:r w:rsidRPr="00D4345C">
        <w:rPr>
          <w:rFonts w:ascii="Cambria" w:eastAsia="Times New Roman" w:hAnsi="Cambria" w:cs="Times New Roman"/>
          <w:b/>
          <w:color w:val="1F497D"/>
          <w:sz w:val="24"/>
          <w:szCs w:val="24"/>
        </w:rPr>
        <w:t>αριθμ</w:t>
      </w:r>
      <w:r w:rsidRPr="00D4345C">
        <w:rPr>
          <w:rFonts w:ascii="Cambria" w:eastAsia="Times New Roman" w:hAnsi="Cambria" w:cs="Times New Roman"/>
          <w:b/>
          <w:color w:val="1F497D"/>
          <w:sz w:val="24"/>
          <w:szCs w:val="24"/>
          <w:lang w:val="en-US"/>
        </w:rPr>
        <w:t xml:space="preserve">. </w:t>
      </w:r>
      <w:r w:rsidRPr="00D4345C">
        <w:rPr>
          <w:rFonts w:ascii="Cambria" w:eastAsia="Times New Roman" w:hAnsi="Cambria" w:cs="Times New Roman"/>
          <w:b/>
          <w:color w:val="1F497D"/>
          <w:sz w:val="24"/>
          <w:szCs w:val="24"/>
        </w:rPr>
        <w:t>461/8-12-2016 διαταγή του Ειρηνοδικείου Αθηνών,</w:t>
      </w:r>
    </w:p>
    <w:p w:rsidR="00D4345C" w:rsidRPr="00D4345C" w:rsidRDefault="00D4345C" w:rsidP="00D4345C">
      <w:pPr>
        <w:tabs>
          <w:tab w:val="center" w:pos="4153"/>
          <w:tab w:val="right" w:pos="8306"/>
        </w:tabs>
        <w:spacing w:after="0" w:line="240" w:lineRule="auto"/>
        <w:jc w:val="center"/>
        <w:rPr>
          <w:rFonts w:ascii="Cambria" w:eastAsia="Times New Roman" w:hAnsi="Cambria" w:cs="Times New Roman"/>
          <w:b/>
          <w:color w:val="1F497D"/>
          <w:sz w:val="24"/>
          <w:szCs w:val="24"/>
        </w:rPr>
      </w:pPr>
      <w:r w:rsidRPr="00D4345C">
        <w:rPr>
          <w:rFonts w:ascii="Cambria" w:eastAsia="Times New Roman" w:hAnsi="Cambria" w:cs="Times New Roman"/>
          <w:b/>
          <w:color w:val="1F497D"/>
          <w:sz w:val="24"/>
          <w:szCs w:val="24"/>
        </w:rPr>
        <w:t>με αύξοντα αριθμό εγγραφής 841 στο βιβλίο ομοσπονδιών του Πρωτοδικείου Αθηνών</w:t>
      </w:r>
    </w:p>
    <w:p w:rsidR="00D4345C" w:rsidRPr="00D4345C" w:rsidRDefault="00D4345C" w:rsidP="00D4345C">
      <w:pPr>
        <w:jc w:val="center"/>
      </w:pPr>
      <w:r w:rsidRPr="00D4345C">
        <w:rPr>
          <w:rFonts w:ascii="Cambria" w:eastAsia="Times New Roman" w:hAnsi="Cambria"/>
          <w:b/>
          <w:color w:val="1F497D"/>
          <w:sz w:val="24"/>
          <w:szCs w:val="24"/>
        </w:rPr>
        <w:t>Α.Φ.Μ.: 996985541/8-12-2016, Δ΄ Δ.</w:t>
      </w:r>
      <w:r w:rsidRPr="00D4345C">
        <w:rPr>
          <w:rFonts w:ascii="Cambria" w:eastAsia="Times New Roman" w:hAnsi="Cambria"/>
          <w:b/>
          <w:color w:val="1F497D"/>
          <w:sz w:val="24"/>
          <w:szCs w:val="24"/>
          <w:lang w:val="en-US"/>
        </w:rPr>
        <w:t>O</w:t>
      </w:r>
      <w:r w:rsidRPr="00D4345C">
        <w:rPr>
          <w:rFonts w:ascii="Cambria" w:eastAsia="Times New Roman" w:hAnsi="Cambria"/>
          <w:b/>
          <w:color w:val="1F497D"/>
          <w:sz w:val="24"/>
          <w:szCs w:val="24"/>
        </w:rPr>
        <w:t>.</w:t>
      </w:r>
      <w:r w:rsidRPr="00D4345C">
        <w:rPr>
          <w:rFonts w:ascii="Cambria" w:eastAsia="Times New Roman" w:hAnsi="Cambria"/>
          <w:b/>
          <w:color w:val="1F497D"/>
          <w:sz w:val="24"/>
          <w:szCs w:val="24"/>
          <w:lang w:val="en-US"/>
        </w:rPr>
        <w:t>Y</w:t>
      </w:r>
      <w:r w:rsidRPr="00D4345C">
        <w:rPr>
          <w:rFonts w:ascii="Cambria" w:eastAsia="Times New Roman" w:hAnsi="Cambria"/>
          <w:b/>
          <w:color w:val="1F497D"/>
          <w:sz w:val="24"/>
          <w:szCs w:val="24"/>
        </w:rPr>
        <w:t>. ΑΘΗΝΩΝ</w:t>
      </w:r>
    </w:p>
    <w:p w:rsidR="00D4345C" w:rsidRDefault="00D4345C" w:rsidP="00D27115">
      <w:pPr>
        <w:spacing w:after="0"/>
        <w:jc w:val="center"/>
        <w:rPr>
          <w:b/>
        </w:rPr>
      </w:pPr>
    </w:p>
    <w:p w:rsidR="00D27115" w:rsidRPr="00456D06" w:rsidRDefault="008F279D" w:rsidP="00D27115">
      <w:pPr>
        <w:spacing w:after="0"/>
        <w:jc w:val="center"/>
        <w:rPr>
          <w:b/>
        </w:rPr>
      </w:pPr>
      <w:r w:rsidRPr="00456D06">
        <w:rPr>
          <w:b/>
        </w:rPr>
        <w:t>ΠΡΑΚΤΙΚΟ</w:t>
      </w:r>
      <w:r w:rsidR="00B105ED">
        <w:rPr>
          <w:b/>
        </w:rPr>
        <w:t xml:space="preserve"> ΑΡΙΘΜ.</w:t>
      </w:r>
      <w:r w:rsidR="00526949" w:rsidRPr="00526949">
        <w:rPr>
          <w:b/>
        </w:rPr>
        <w:t>7</w:t>
      </w:r>
      <w:r w:rsidR="00B105ED">
        <w:rPr>
          <w:b/>
        </w:rPr>
        <w:t>(201</w:t>
      </w:r>
      <w:r w:rsidR="00B2371A">
        <w:rPr>
          <w:b/>
        </w:rPr>
        <w:t>9</w:t>
      </w:r>
      <w:r w:rsidR="00B105ED">
        <w:rPr>
          <w:b/>
        </w:rPr>
        <w:t>)/</w:t>
      </w:r>
      <w:r w:rsidR="00526949">
        <w:rPr>
          <w:b/>
        </w:rPr>
        <w:t xml:space="preserve"> 2</w:t>
      </w:r>
      <w:r w:rsidR="00B2371A">
        <w:rPr>
          <w:b/>
        </w:rPr>
        <w:t xml:space="preserve"> </w:t>
      </w:r>
      <w:r w:rsidR="00526949">
        <w:rPr>
          <w:b/>
          <w:lang w:val="en-US"/>
        </w:rPr>
        <w:t>A</w:t>
      </w:r>
      <w:r w:rsidR="00526949">
        <w:rPr>
          <w:b/>
        </w:rPr>
        <w:t xml:space="preserve">ΠΡΙΛΙΟΥ </w:t>
      </w:r>
      <w:r w:rsidR="00B2371A">
        <w:rPr>
          <w:b/>
        </w:rPr>
        <w:t>2019</w:t>
      </w:r>
      <w:r w:rsidR="00D27115" w:rsidRPr="00456D06">
        <w:rPr>
          <w:b/>
        </w:rPr>
        <w:t xml:space="preserve"> ΤΟΥ </w:t>
      </w:r>
      <w:r w:rsidRPr="00456D06">
        <w:rPr>
          <w:b/>
        </w:rPr>
        <w:t xml:space="preserve"> ΔΙΟΙΚΗΤΙΚΟΥ ΣΥΜΒΟΥΛΙΟΥ</w:t>
      </w:r>
    </w:p>
    <w:p w:rsidR="003A2605" w:rsidRPr="0028031A" w:rsidRDefault="00D27115" w:rsidP="00D27115">
      <w:pPr>
        <w:spacing w:after="0"/>
        <w:jc w:val="center"/>
        <w:rPr>
          <w:b/>
        </w:rPr>
      </w:pPr>
      <w:r w:rsidRPr="00456D06">
        <w:rPr>
          <w:b/>
        </w:rPr>
        <w:t xml:space="preserve">ΤΗΣ </w:t>
      </w:r>
      <w:r w:rsidR="00296F77" w:rsidRPr="00456D06">
        <w:rPr>
          <w:b/>
        </w:rPr>
        <w:t>Ε.Ο.Σ. - ΣΠΑ.ΝΟ.ΠΑ.</w:t>
      </w:r>
    </w:p>
    <w:p w:rsidR="00456D06" w:rsidRPr="0028031A" w:rsidRDefault="00456D06" w:rsidP="00D27115">
      <w:pPr>
        <w:spacing w:after="0"/>
        <w:jc w:val="center"/>
        <w:rPr>
          <w:b/>
        </w:rPr>
      </w:pPr>
    </w:p>
    <w:p w:rsidR="00D835FA" w:rsidRPr="00456D06" w:rsidRDefault="00D835FA" w:rsidP="00954F43">
      <w:pPr>
        <w:spacing w:after="0"/>
        <w:jc w:val="both"/>
        <w:rPr>
          <w:b/>
        </w:rPr>
      </w:pPr>
    </w:p>
    <w:p w:rsidR="00D27115" w:rsidRPr="00075755" w:rsidRDefault="00526949" w:rsidP="00954F43">
      <w:pPr>
        <w:spacing w:after="0" w:line="240" w:lineRule="auto"/>
        <w:jc w:val="both"/>
        <w:rPr>
          <w:rFonts w:cstheme="minorHAnsi"/>
          <w:sz w:val="24"/>
          <w:szCs w:val="24"/>
        </w:rPr>
      </w:pPr>
      <w:r>
        <w:rPr>
          <w:rFonts w:cstheme="minorHAnsi"/>
          <w:sz w:val="24"/>
          <w:szCs w:val="24"/>
        </w:rPr>
        <w:t>Σήμερα στις 2/4</w:t>
      </w:r>
      <w:r w:rsidR="00B2371A" w:rsidRPr="00075755">
        <w:rPr>
          <w:rFonts w:cstheme="minorHAnsi"/>
          <w:sz w:val="24"/>
          <w:szCs w:val="24"/>
        </w:rPr>
        <w:t>/2019</w:t>
      </w:r>
      <w:r w:rsidR="00D835FA" w:rsidRPr="00075755">
        <w:rPr>
          <w:rFonts w:cstheme="minorHAnsi"/>
          <w:sz w:val="24"/>
          <w:szCs w:val="24"/>
        </w:rPr>
        <w:t xml:space="preserve"> και ημέρα </w:t>
      </w:r>
      <w:r>
        <w:rPr>
          <w:rFonts w:cstheme="minorHAnsi"/>
          <w:sz w:val="24"/>
          <w:szCs w:val="24"/>
        </w:rPr>
        <w:t>Τρίτη</w:t>
      </w:r>
      <w:r w:rsidR="00B105ED" w:rsidRPr="00075755">
        <w:rPr>
          <w:rFonts w:cstheme="minorHAnsi"/>
          <w:sz w:val="24"/>
          <w:szCs w:val="24"/>
        </w:rPr>
        <w:t xml:space="preserve"> </w:t>
      </w:r>
      <w:r>
        <w:rPr>
          <w:rFonts w:cstheme="minorHAnsi"/>
          <w:sz w:val="24"/>
          <w:szCs w:val="24"/>
        </w:rPr>
        <w:t xml:space="preserve">συναντήθηκαν </w:t>
      </w:r>
      <w:r w:rsidRPr="00526949">
        <w:rPr>
          <w:rFonts w:cstheme="minorHAnsi"/>
          <w:sz w:val="24"/>
          <w:szCs w:val="24"/>
        </w:rPr>
        <w:t xml:space="preserve"> στα γραφεία του Humane Hub, Καπνικαρέας 19Α, Μοναστηράκι, β’ όροφος, </w:t>
      </w:r>
      <w:r w:rsidR="00296F77" w:rsidRPr="00075755">
        <w:rPr>
          <w:rFonts w:cstheme="minorHAnsi"/>
          <w:sz w:val="24"/>
          <w:szCs w:val="24"/>
        </w:rPr>
        <w:t xml:space="preserve"> </w:t>
      </w:r>
      <w:r w:rsidR="002C34A8" w:rsidRPr="00075755">
        <w:rPr>
          <w:rFonts w:cstheme="minorHAnsi"/>
          <w:sz w:val="24"/>
          <w:szCs w:val="24"/>
        </w:rPr>
        <w:t>και ώρα 16.0</w:t>
      </w:r>
      <w:r w:rsidR="00D835FA" w:rsidRPr="00075755">
        <w:rPr>
          <w:rFonts w:cstheme="minorHAnsi"/>
          <w:sz w:val="24"/>
          <w:szCs w:val="24"/>
        </w:rPr>
        <w:t xml:space="preserve">0 τα μέλη του Διοικητικού Συμβουλίου  της </w:t>
      </w:r>
      <w:r w:rsidR="00296F77" w:rsidRPr="00075755">
        <w:rPr>
          <w:rFonts w:cstheme="minorHAnsi"/>
          <w:sz w:val="24"/>
          <w:szCs w:val="24"/>
        </w:rPr>
        <w:t>Ε.Ο.Σ. - ΣΠΑ.ΝΟ.ΠΑ.</w:t>
      </w:r>
      <w:r w:rsidR="00D835FA" w:rsidRPr="00075755">
        <w:rPr>
          <w:rFonts w:cstheme="minorHAnsi"/>
          <w:sz w:val="24"/>
          <w:szCs w:val="24"/>
        </w:rPr>
        <w:t>, όπως</w:t>
      </w:r>
      <w:r w:rsidR="00296F77" w:rsidRPr="00075755">
        <w:rPr>
          <w:rFonts w:cstheme="minorHAnsi"/>
          <w:sz w:val="24"/>
          <w:szCs w:val="24"/>
        </w:rPr>
        <w:t xml:space="preserve"> αυτά ορίσθηκαν σύμφωνα με το  Π</w:t>
      </w:r>
      <w:r w:rsidR="00D835FA" w:rsidRPr="00075755">
        <w:rPr>
          <w:rFonts w:cstheme="minorHAnsi"/>
          <w:sz w:val="24"/>
          <w:szCs w:val="24"/>
        </w:rPr>
        <w:t>ρακτικό αριθμ. 1 (2017)/26 Ιουνίου 2017 τη</w:t>
      </w:r>
      <w:r w:rsidR="005618BA">
        <w:rPr>
          <w:rFonts w:cstheme="minorHAnsi"/>
          <w:sz w:val="24"/>
          <w:szCs w:val="24"/>
        </w:rPr>
        <w:t>ς Γενικής Συνέλευσης της Ε.Ο.Σ.</w:t>
      </w:r>
      <w:r w:rsidR="005618BA" w:rsidRPr="005618BA">
        <w:rPr>
          <w:rFonts w:cstheme="minorHAnsi"/>
          <w:sz w:val="24"/>
          <w:szCs w:val="24"/>
        </w:rPr>
        <w:t>-</w:t>
      </w:r>
      <w:r w:rsidR="005618BA">
        <w:rPr>
          <w:rFonts w:cstheme="minorHAnsi"/>
          <w:sz w:val="24"/>
          <w:szCs w:val="24"/>
        </w:rPr>
        <w:t>Σ</w:t>
      </w:r>
      <w:r w:rsidR="00456D06" w:rsidRPr="00075755">
        <w:rPr>
          <w:rFonts w:cstheme="minorHAnsi"/>
          <w:sz w:val="24"/>
          <w:szCs w:val="24"/>
        </w:rPr>
        <w:t>ΠΑ.ΝΟ.ΠΑ.</w:t>
      </w:r>
    </w:p>
    <w:p w:rsidR="00D27115" w:rsidRPr="00075755" w:rsidRDefault="00D27115" w:rsidP="00954F43">
      <w:pPr>
        <w:spacing w:after="0"/>
        <w:jc w:val="both"/>
        <w:rPr>
          <w:rFonts w:cstheme="minorHAnsi"/>
          <w:b/>
          <w:sz w:val="24"/>
          <w:szCs w:val="24"/>
        </w:rPr>
      </w:pPr>
    </w:p>
    <w:p w:rsidR="00D835FA" w:rsidRPr="00075755" w:rsidRDefault="00D835FA" w:rsidP="001809C9">
      <w:pPr>
        <w:spacing w:after="0"/>
        <w:jc w:val="both"/>
        <w:rPr>
          <w:rFonts w:cstheme="minorHAnsi"/>
          <w:sz w:val="24"/>
          <w:szCs w:val="24"/>
        </w:rPr>
      </w:pPr>
      <w:r w:rsidRPr="00075755">
        <w:rPr>
          <w:rFonts w:cstheme="minorHAnsi"/>
          <w:sz w:val="24"/>
          <w:szCs w:val="24"/>
        </w:rPr>
        <w:t xml:space="preserve">Σύμφωνα με την πρόσκληση για συνεδρίαση του Διοικητικού Συμβουλίου </w:t>
      </w:r>
      <w:r w:rsidR="00C21101" w:rsidRPr="00075755">
        <w:rPr>
          <w:rFonts w:cstheme="minorHAnsi"/>
          <w:sz w:val="24"/>
          <w:szCs w:val="24"/>
        </w:rPr>
        <w:t xml:space="preserve">όπως αυτή απεστάλλει στις </w:t>
      </w:r>
      <w:r w:rsidR="00526949">
        <w:rPr>
          <w:rFonts w:cstheme="minorHAnsi"/>
          <w:sz w:val="24"/>
          <w:szCs w:val="24"/>
        </w:rPr>
        <w:t>18/3</w:t>
      </w:r>
      <w:r w:rsidR="00B2371A" w:rsidRPr="00075755">
        <w:rPr>
          <w:rFonts w:cstheme="minorHAnsi"/>
          <w:sz w:val="24"/>
          <w:szCs w:val="24"/>
        </w:rPr>
        <w:t>/2019</w:t>
      </w:r>
      <w:r w:rsidR="00296F77" w:rsidRPr="00075755">
        <w:rPr>
          <w:rFonts w:cstheme="minorHAnsi"/>
          <w:sz w:val="24"/>
          <w:szCs w:val="24"/>
        </w:rPr>
        <w:t>,</w:t>
      </w:r>
      <w:r w:rsidRPr="00075755">
        <w:rPr>
          <w:rFonts w:cstheme="minorHAnsi"/>
          <w:sz w:val="24"/>
          <w:szCs w:val="24"/>
        </w:rPr>
        <w:t xml:space="preserve"> τα θέματα της Ημερήσιας  Διάταξης είναι:</w:t>
      </w:r>
    </w:p>
    <w:p w:rsidR="001809C9" w:rsidRPr="00075755" w:rsidRDefault="001809C9" w:rsidP="001809C9">
      <w:pPr>
        <w:spacing w:after="0"/>
        <w:jc w:val="both"/>
        <w:rPr>
          <w:rFonts w:cstheme="minorHAnsi"/>
          <w:sz w:val="24"/>
          <w:szCs w:val="24"/>
        </w:rPr>
      </w:pPr>
    </w:p>
    <w:p w:rsidR="00526949" w:rsidRPr="00526949" w:rsidRDefault="00526949" w:rsidP="00526949">
      <w:pPr>
        <w:jc w:val="both"/>
        <w:rPr>
          <w:rFonts w:cstheme="minorHAnsi"/>
          <w:sz w:val="24"/>
          <w:szCs w:val="24"/>
        </w:rPr>
      </w:pPr>
      <w:r w:rsidRPr="00526949">
        <w:rPr>
          <w:rFonts w:cstheme="minorHAnsi"/>
          <w:b/>
          <w:sz w:val="24"/>
          <w:szCs w:val="24"/>
        </w:rPr>
        <w:t>ΘΕΜΑ 1</w:t>
      </w:r>
      <w:r w:rsidRPr="00526949">
        <w:rPr>
          <w:rFonts w:cstheme="minorHAnsi"/>
          <w:b/>
          <w:sz w:val="24"/>
          <w:szCs w:val="24"/>
          <w:vertAlign w:val="superscript"/>
        </w:rPr>
        <w:t>ον</w:t>
      </w:r>
      <w:r w:rsidRPr="00526949">
        <w:rPr>
          <w:rFonts w:cstheme="minorHAnsi"/>
          <w:sz w:val="24"/>
          <w:szCs w:val="24"/>
        </w:rPr>
        <w:t xml:space="preserve"> : Εξουσιοδότηση του Ταμία της «Ελληνικής Ομοσπονδίας Συλλόγων – Σπανίων Νοσημάτων Παθήσεων» (Ε.Ο.Σ. –Σ ΠΑ.ΝΟ.ΠΑ.)  Γαβριήλ Σαραντίδη για την έναρξη και την διαχείριση των  ηλεκτρονικών  υπηρεσιών  </w:t>
      </w:r>
      <w:r w:rsidRPr="00526949">
        <w:rPr>
          <w:rFonts w:cstheme="minorHAnsi"/>
          <w:sz w:val="24"/>
          <w:szCs w:val="24"/>
          <w:lang w:val="en-US"/>
        </w:rPr>
        <w:t>i</w:t>
      </w:r>
      <w:r w:rsidRPr="00526949">
        <w:rPr>
          <w:rFonts w:cstheme="minorHAnsi"/>
          <w:sz w:val="24"/>
          <w:szCs w:val="24"/>
        </w:rPr>
        <w:t>-</w:t>
      </w:r>
      <w:r w:rsidRPr="00526949">
        <w:rPr>
          <w:rFonts w:cstheme="minorHAnsi"/>
          <w:sz w:val="24"/>
          <w:szCs w:val="24"/>
          <w:lang w:val="en-US"/>
        </w:rPr>
        <w:t>bank</w:t>
      </w:r>
      <w:r w:rsidRPr="00526949">
        <w:rPr>
          <w:rFonts w:cstheme="minorHAnsi"/>
          <w:sz w:val="24"/>
          <w:szCs w:val="24"/>
        </w:rPr>
        <w:t xml:space="preserve"> (</w:t>
      </w:r>
      <w:r w:rsidRPr="00526949">
        <w:rPr>
          <w:rFonts w:cstheme="minorHAnsi"/>
          <w:sz w:val="24"/>
          <w:szCs w:val="24"/>
          <w:lang w:val="en-US"/>
        </w:rPr>
        <w:t>e</w:t>
      </w:r>
      <w:r w:rsidRPr="00526949">
        <w:rPr>
          <w:rFonts w:cstheme="minorHAnsi"/>
          <w:sz w:val="24"/>
          <w:szCs w:val="24"/>
        </w:rPr>
        <w:t>-</w:t>
      </w:r>
      <w:r w:rsidRPr="00526949">
        <w:rPr>
          <w:rFonts w:cstheme="minorHAnsi"/>
          <w:sz w:val="24"/>
          <w:szCs w:val="24"/>
          <w:lang w:val="en-US"/>
        </w:rPr>
        <w:t>banking</w:t>
      </w:r>
      <w:r w:rsidRPr="00526949">
        <w:rPr>
          <w:rFonts w:cstheme="minorHAnsi"/>
          <w:sz w:val="24"/>
          <w:szCs w:val="24"/>
        </w:rPr>
        <w:t xml:space="preserve">) για τον λογαριασμό της Ομοσπονδίας στην Εθνική Τράπεζα. </w:t>
      </w:r>
    </w:p>
    <w:p w:rsidR="00526949" w:rsidRPr="00526949" w:rsidRDefault="00526949" w:rsidP="00526949">
      <w:pPr>
        <w:jc w:val="both"/>
        <w:rPr>
          <w:rFonts w:cstheme="minorHAnsi"/>
          <w:sz w:val="24"/>
          <w:szCs w:val="24"/>
        </w:rPr>
      </w:pPr>
      <w:r w:rsidRPr="00526949">
        <w:rPr>
          <w:rFonts w:cstheme="minorHAnsi"/>
          <w:b/>
          <w:sz w:val="24"/>
          <w:szCs w:val="24"/>
        </w:rPr>
        <w:t>ΘΕΜΑ 2</w:t>
      </w:r>
      <w:r w:rsidRPr="00526949">
        <w:rPr>
          <w:rFonts w:cstheme="minorHAnsi"/>
          <w:b/>
          <w:sz w:val="24"/>
          <w:szCs w:val="24"/>
          <w:vertAlign w:val="superscript"/>
        </w:rPr>
        <w:t>ον</w:t>
      </w:r>
      <w:r w:rsidRPr="00526949">
        <w:rPr>
          <w:rFonts w:cstheme="minorHAnsi"/>
          <w:sz w:val="24"/>
          <w:szCs w:val="24"/>
          <w:vertAlign w:val="superscript"/>
        </w:rPr>
        <w:t xml:space="preserve"> </w:t>
      </w:r>
      <w:r w:rsidRPr="00526949">
        <w:rPr>
          <w:rFonts w:cstheme="minorHAnsi"/>
          <w:sz w:val="24"/>
          <w:szCs w:val="24"/>
        </w:rPr>
        <w:t>: Κατάθεση υπομνήματος στο Υπουργείο Υγείας αναφορικά με θέματα συνταγογράφησης ναρκωτικών φαρμάκων, σύμφωνα με τα άρθρα 90 και 91 του Ν.4600/2019 (ΦΕΚ 43</w:t>
      </w:r>
      <w:r w:rsidRPr="00526949">
        <w:rPr>
          <w:rFonts w:cstheme="minorHAnsi"/>
          <w:sz w:val="24"/>
          <w:szCs w:val="24"/>
          <w:vertAlign w:val="superscript"/>
        </w:rPr>
        <w:t xml:space="preserve"> </w:t>
      </w:r>
      <w:r w:rsidRPr="00526949">
        <w:rPr>
          <w:rFonts w:cstheme="minorHAnsi"/>
          <w:sz w:val="24"/>
          <w:szCs w:val="24"/>
        </w:rPr>
        <w:t>Α΄) που συνδέονται με θέματα Σπανίων Νοσημάτων.</w:t>
      </w:r>
    </w:p>
    <w:p w:rsidR="00526949" w:rsidRPr="00526949" w:rsidRDefault="00526949" w:rsidP="00526949">
      <w:pPr>
        <w:jc w:val="both"/>
        <w:rPr>
          <w:rFonts w:cstheme="minorHAnsi"/>
          <w:sz w:val="24"/>
          <w:szCs w:val="24"/>
        </w:rPr>
      </w:pPr>
      <w:r w:rsidRPr="00526949">
        <w:rPr>
          <w:rFonts w:cstheme="minorHAnsi"/>
          <w:b/>
          <w:sz w:val="24"/>
          <w:szCs w:val="24"/>
        </w:rPr>
        <w:t>ΘΕΜΑ 3</w:t>
      </w:r>
      <w:r w:rsidRPr="00526949">
        <w:rPr>
          <w:rFonts w:cstheme="minorHAnsi"/>
          <w:b/>
          <w:sz w:val="24"/>
          <w:szCs w:val="24"/>
          <w:vertAlign w:val="superscript"/>
        </w:rPr>
        <w:t xml:space="preserve">ον </w:t>
      </w:r>
      <w:r w:rsidRPr="00526949">
        <w:rPr>
          <w:rFonts w:cstheme="minorHAnsi"/>
          <w:sz w:val="24"/>
          <w:szCs w:val="24"/>
        </w:rPr>
        <w:t xml:space="preserve">:  Συνεργασία με συλλόγους ασθενών και επιστημονικές οργανώσεις που σχετίζονται με τις Σπάνιες Παθήσεις. </w:t>
      </w:r>
    </w:p>
    <w:p w:rsidR="00526949" w:rsidRPr="00526949" w:rsidRDefault="00526949" w:rsidP="00526949">
      <w:pPr>
        <w:jc w:val="both"/>
        <w:rPr>
          <w:rFonts w:cstheme="minorHAnsi"/>
          <w:sz w:val="24"/>
          <w:szCs w:val="24"/>
        </w:rPr>
      </w:pPr>
      <w:r w:rsidRPr="00526949">
        <w:rPr>
          <w:rFonts w:cstheme="minorHAnsi"/>
          <w:b/>
          <w:sz w:val="24"/>
          <w:szCs w:val="24"/>
        </w:rPr>
        <w:t>ΘΕΜΑ 4</w:t>
      </w:r>
      <w:r w:rsidRPr="00526949">
        <w:rPr>
          <w:rFonts w:cstheme="minorHAnsi"/>
          <w:b/>
          <w:sz w:val="24"/>
          <w:szCs w:val="24"/>
          <w:vertAlign w:val="superscript"/>
        </w:rPr>
        <w:t xml:space="preserve">ον </w:t>
      </w:r>
      <w:r w:rsidR="00240D97">
        <w:rPr>
          <w:rFonts w:cstheme="minorHAnsi"/>
          <w:sz w:val="24"/>
          <w:szCs w:val="24"/>
        </w:rPr>
        <w:t>:</w:t>
      </w:r>
      <w:r w:rsidRPr="00526949">
        <w:rPr>
          <w:rFonts w:cstheme="minorHAnsi"/>
          <w:sz w:val="24"/>
          <w:szCs w:val="24"/>
        </w:rPr>
        <w:t xml:space="preserve"> Ενημέρωση για διάφορα θέματα και δράσεις, προγραμματισμός ενεργειών.</w:t>
      </w:r>
    </w:p>
    <w:p w:rsidR="00B105ED" w:rsidRPr="00075755" w:rsidRDefault="00B105ED" w:rsidP="00B105ED">
      <w:pPr>
        <w:jc w:val="both"/>
        <w:rPr>
          <w:rFonts w:cstheme="minorHAnsi"/>
          <w:sz w:val="24"/>
          <w:szCs w:val="24"/>
        </w:rPr>
      </w:pPr>
    </w:p>
    <w:p w:rsidR="004442AE" w:rsidRPr="00075755" w:rsidRDefault="004442AE" w:rsidP="004442AE">
      <w:pPr>
        <w:jc w:val="both"/>
        <w:rPr>
          <w:rFonts w:cstheme="minorHAnsi"/>
          <w:sz w:val="24"/>
          <w:szCs w:val="24"/>
        </w:rPr>
      </w:pPr>
      <w:r w:rsidRPr="00075755">
        <w:rPr>
          <w:rFonts w:cstheme="minorHAnsi"/>
          <w:b/>
          <w:sz w:val="24"/>
          <w:szCs w:val="24"/>
        </w:rPr>
        <w:lastRenderedPageBreak/>
        <w:t xml:space="preserve">ΠΑΡΟΝΤΕΣ:  </w:t>
      </w:r>
      <w:r w:rsidRPr="00075755">
        <w:rPr>
          <w:rFonts w:cstheme="minorHAnsi"/>
          <w:sz w:val="24"/>
          <w:szCs w:val="24"/>
        </w:rPr>
        <w:t>Χατζηχαραλάμπους Ευστράτιος,</w:t>
      </w:r>
      <w:r w:rsidRPr="00075755">
        <w:rPr>
          <w:rFonts w:cstheme="minorHAnsi"/>
          <w:b/>
          <w:sz w:val="24"/>
          <w:szCs w:val="24"/>
        </w:rPr>
        <w:t xml:space="preserve"> </w:t>
      </w:r>
      <w:r w:rsidR="00D2537A">
        <w:rPr>
          <w:rFonts w:cstheme="minorHAnsi"/>
          <w:sz w:val="24"/>
          <w:szCs w:val="24"/>
        </w:rPr>
        <w:t>Δεσύπρη Μαριάννα</w:t>
      </w:r>
      <w:r w:rsidRPr="00D2537A">
        <w:rPr>
          <w:rFonts w:cstheme="minorHAnsi"/>
          <w:sz w:val="24"/>
          <w:szCs w:val="24"/>
        </w:rPr>
        <w:t>,</w:t>
      </w:r>
      <w:r w:rsidRPr="00075755">
        <w:rPr>
          <w:rFonts w:cstheme="minorHAnsi"/>
          <w:b/>
          <w:sz w:val="24"/>
          <w:szCs w:val="24"/>
        </w:rPr>
        <w:t xml:space="preserve"> </w:t>
      </w:r>
      <w:r w:rsidRPr="00075755">
        <w:rPr>
          <w:rFonts w:cstheme="minorHAnsi"/>
          <w:sz w:val="24"/>
          <w:szCs w:val="24"/>
        </w:rPr>
        <w:t>Μπαρτζελιώτης Κων/νος</w:t>
      </w:r>
      <w:r w:rsidR="00B2371A" w:rsidRPr="00075755">
        <w:rPr>
          <w:rFonts w:cstheme="minorHAnsi"/>
          <w:sz w:val="24"/>
          <w:szCs w:val="24"/>
        </w:rPr>
        <w:t>,</w:t>
      </w:r>
      <w:r w:rsidRPr="00075755">
        <w:rPr>
          <w:rFonts w:cstheme="minorHAnsi"/>
          <w:sz w:val="24"/>
          <w:szCs w:val="24"/>
        </w:rPr>
        <w:t xml:space="preserve"> Σπίνου Άννα,</w:t>
      </w:r>
      <w:r w:rsidR="00526949" w:rsidRPr="00526949">
        <w:t xml:space="preserve"> </w:t>
      </w:r>
      <w:r w:rsidR="00526949" w:rsidRPr="00526949">
        <w:rPr>
          <w:rFonts w:cstheme="minorHAnsi"/>
          <w:sz w:val="24"/>
          <w:szCs w:val="24"/>
        </w:rPr>
        <w:t>Σαραντίδης Γαβριήλ</w:t>
      </w:r>
      <w:r w:rsidR="00526949">
        <w:rPr>
          <w:rFonts w:cstheme="minorHAnsi"/>
          <w:sz w:val="24"/>
          <w:szCs w:val="24"/>
        </w:rPr>
        <w:t>,</w:t>
      </w:r>
      <w:r w:rsidRPr="00075755">
        <w:rPr>
          <w:rFonts w:cstheme="minorHAnsi"/>
          <w:sz w:val="24"/>
          <w:szCs w:val="24"/>
        </w:rPr>
        <w:t xml:space="preserve"> </w:t>
      </w:r>
      <w:r w:rsidR="00B2371A" w:rsidRPr="00075755">
        <w:rPr>
          <w:rFonts w:cstheme="minorHAnsi"/>
          <w:sz w:val="24"/>
          <w:szCs w:val="24"/>
        </w:rPr>
        <w:t>Κοντοπίδης Δημήτριος</w:t>
      </w:r>
      <w:r w:rsidRPr="00075755">
        <w:rPr>
          <w:rFonts w:cstheme="minorHAnsi"/>
          <w:sz w:val="24"/>
          <w:szCs w:val="24"/>
        </w:rPr>
        <w:t>.</w:t>
      </w:r>
    </w:p>
    <w:p w:rsidR="004442AE" w:rsidRPr="00075755" w:rsidRDefault="004442AE" w:rsidP="004442AE">
      <w:pPr>
        <w:jc w:val="both"/>
        <w:rPr>
          <w:rFonts w:cstheme="minorHAnsi"/>
          <w:sz w:val="24"/>
          <w:szCs w:val="24"/>
        </w:rPr>
      </w:pPr>
      <w:r w:rsidRPr="00075755">
        <w:rPr>
          <w:rFonts w:cstheme="minorHAnsi"/>
          <w:sz w:val="24"/>
          <w:szCs w:val="24"/>
        </w:rPr>
        <w:t>Διαπιστώθηκε απαρτία του Δ.Σ. και έγινε έναρξη των εργασιών της συνεδρίασης.</w:t>
      </w:r>
    </w:p>
    <w:p w:rsidR="004442AE" w:rsidRDefault="004442AE" w:rsidP="009E4318">
      <w:pPr>
        <w:spacing w:after="0"/>
        <w:jc w:val="both"/>
        <w:rPr>
          <w:rFonts w:cstheme="minorHAnsi"/>
          <w:sz w:val="24"/>
          <w:szCs w:val="24"/>
        </w:rPr>
      </w:pPr>
      <w:r w:rsidRPr="00075755">
        <w:rPr>
          <w:rFonts w:cstheme="minorHAnsi"/>
          <w:sz w:val="24"/>
          <w:szCs w:val="24"/>
        </w:rPr>
        <w:t>Σε συνέχεια παρουσίασε ο πρόεδρος τα επιμέρους θέματα, όπου συζητήθηκαν και ελήφθησαν οι σχετικές αποφάσεις ως ακολούθως:</w:t>
      </w:r>
    </w:p>
    <w:p w:rsidR="00526949" w:rsidRDefault="00526949" w:rsidP="009E4318">
      <w:pPr>
        <w:spacing w:after="0"/>
        <w:jc w:val="both"/>
        <w:rPr>
          <w:rFonts w:cstheme="minorHAnsi"/>
          <w:sz w:val="24"/>
          <w:szCs w:val="24"/>
        </w:rPr>
      </w:pPr>
    </w:p>
    <w:p w:rsidR="00526949" w:rsidRPr="00D2537A" w:rsidRDefault="00526949" w:rsidP="00526949">
      <w:pPr>
        <w:spacing w:after="0"/>
        <w:jc w:val="both"/>
        <w:rPr>
          <w:rFonts w:cstheme="minorHAnsi"/>
          <w:b/>
          <w:sz w:val="24"/>
          <w:szCs w:val="24"/>
        </w:rPr>
      </w:pPr>
      <w:r w:rsidRPr="00D2537A">
        <w:rPr>
          <w:rFonts w:cstheme="minorHAnsi"/>
          <w:b/>
          <w:sz w:val="24"/>
          <w:szCs w:val="24"/>
        </w:rPr>
        <w:t>ΘΕΜΑ 1</w:t>
      </w:r>
      <w:r w:rsidRPr="00D2537A">
        <w:rPr>
          <w:rFonts w:cstheme="minorHAnsi"/>
          <w:b/>
          <w:sz w:val="24"/>
          <w:szCs w:val="24"/>
          <w:vertAlign w:val="superscript"/>
        </w:rPr>
        <w:t>ον</w:t>
      </w:r>
      <w:r w:rsidRPr="00D2537A">
        <w:rPr>
          <w:rFonts w:cstheme="minorHAnsi"/>
          <w:b/>
          <w:sz w:val="24"/>
          <w:szCs w:val="24"/>
        </w:rPr>
        <w:t xml:space="preserve"> : Εξουσιοδότηση του Ταμία της «Ελληνικής Ομοσπονδίας Συλλόγων – Σπανίων Νοσημάτων Παθήσεων» (Ε.Ο.Σ. –Σ ΠΑ.ΝΟ.ΠΑ.)  Γαβριήλ Σαραντίδη για την έναρξη και την διαχείριση των  ηλεκτρονικών  υπηρεσιών  </w:t>
      </w:r>
      <w:r w:rsidRPr="00D2537A">
        <w:rPr>
          <w:rFonts w:cstheme="minorHAnsi"/>
          <w:b/>
          <w:sz w:val="24"/>
          <w:szCs w:val="24"/>
          <w:lang w:val="en-US"/>
        </w:rPr>
        <w:t>i</w:t>
      </w:r>
      <w:r w:rsidRPr="00D2537A">
        <w:rPr>
          <w:rFonts w:cstheme="minorHAnsi"/>
          <w:b/>
          <w:sz w:val="24"/>
          <w:szCs w:val="24"/>
        </w:rPr>
        <w:t>-</w:t>
      </w:r>
      <w:r w:rsidRPr="00D2537A">
        <w:rPr>
          <w:rFonts w:cstheme="minorHAnsi"/>
          <w:b/>
          <w:sz w:val="24"/>
          <w:szCs w:val="24"/>
          <w:lang w:val="en-US"/>
        </w:rPr>
        <w:t>bank</w:t>
      </w:r>
      <w:r w:rsidRPr="00D2537A">
        <w:rPr>
          <w:rFonts w:cstheme="minorHAnsi"/>
          <w:b/>
          <w:sz w:val="24"/>
          <w:szCs w:val="24"/>
        </w:rPr>
        <w:t xml:space="preserve"> (</w:t>
      </w:r>
      <w:r w:rsidRPr="00D2537A">
        <w:rPr>
          <w:rFonts w:cstheme="minorHAnsi"/>
          <w:b/>
          <w:sz w:val="24"/>
          <w:szCs w:val="24"/>
          <w:lang w:val="en-US"/>
        </w:rPr>
        <w:t>e</w:t>
      </w:r>
      <w:r w:rsidRPr="00D2537A">
        <w:rPr>
          <w:rFonts w:cstheme="minorHAnsi"/>
          <w:b/>
          <w:sz w:val="24"/>
          <w:szCs w:val="24"/>
        </w:rPr>
        <w:t>-</w:t>
      </w:r>
      <w:r w:rsidRPr="00D2537A">
        <w:rPr>
          <w:rFonts w:cstheme="minorHAnsi"/>
          <w:b/>
          <w:sz w:val="24"/>
          <w:szCs w:val="24"/>
          <w:lang w:val="en-US"/>
        </w:rPr>
        <w:t>banking</w:t>
      </w:r>
      <w:r w:rsidRPr="00D2537A">
        <w:rPr>
          <w:rFonts w:cstheme="minorHAnsi"/>
          <w:b/>
          <w:sz w:val="24"/>
          <w:szCs w:val="24"/>
        </w:rPr>
        <w:t xml:space="preserve">) για τον λογαριασμό της Ομοσπονδίας στην Εθνική Τράπεζα. </w:t>
      </w:r>
    </w:p>
    <w:p w:rsidR="00E6195A" w:rsidRDefault="00E6195A" w:rsidP="00526949">
      <w:pPr>
        <w:spacing w:after="0"/>
        <w:jc w:val="both"/>
        <w:rPr>
          <w:rFonts w:cstheme="minorHAnsi"/>
          <w:sz w:val="24"/>
          <w:szCs w:val="24"/>
        </w:rPr>
      </w:pPr>
    </w:p>
    <w:p w:rsidR="00526949" w:rsidRDefault="00526949" w:rsidP="00526949">
      <w:pPr>
        <w:spacing w:after="0"/>
        <w:jc w:val="both"/>
        <w:rPr>
          <w:rFonts w:cstheme="minorHAnsi"/>
          <w:sz w:val="24"/>
          <w:szCs w:val="24"/>
        </w:rPr>
      </w:pPr>
      <w:r>
        <w:rPr>
          <w:rFonts w:cstheme="minorHAnsi"/>
          <w:sz w:val="24"/>
          <w:szCs w:val="24"/>
        </w:rPr>
        <w:t xml:space="preserve">Ο Πρόεδρος ενημέρωσε σχετικά με την αναγκαιότητα  </w:t>
      </w:r>
      <w:r w:rsidRPr="00526949">
        <w:rPr>
          <w:rFonts w:cstheme="minorHAnsi"/>
          <w:sz w:val="24"/>
          <w:szCs w:val="24"/>
        </w:rPr>
        <w:t>έναρξη</w:t>
      </w:r>
      <w:r>
        <w:rPr>
          <w:rFonts w:cstheme="minorHAnsi"/>
          <w:sz w:val="24"/>
          <w:szCs w:val="24"/>
        </w:rPr>
        <w:t>ς</w:t>
      </w:r>
      <w:r w:rsidRPr="00526949">
        <w:rPr>
          <w:rFonts w:cstheme="minorHAnsi"/>
          <w:sz w:val="24"/>
          <w:szCs w:val="24"/>
        </w:rPr>
        <w:t xml:space="preserve"> διαχείριση</w:t>
      </w:r>
      <w:r>
        <w:rPr>
          <w:rFonts w:cstheme="minorHAnsi"/>
          <w:sz w:val="24"/>
          <w:szCs w:val="24"/>
        </w:rPr>
        <w:t>ς</w:t>
      </w:r>
      <w:r w:rsidRPr="00526949">
        <w:rPr>
          <w:rFonts w:cstheme="minorHAnsi"/>
          <w:sz w:val="24"/>
          <w:szCs w:val="24"/>
        </w:rPr>
        <w:t xml:space="preserve"> των  ηλεκτρονικών  υπηρεσιών  i-bank (e-banking) για τον λογαριασμό της Ομοσπονδίας στην Εθνική Τράπεζα</w:t>
      </w:r>
      <w:r w:rsidR="00711BD0">
        <w:rPr>
          <w:rFonts w:cstheme="minorHAnsi"/>
          <w:sz w:val="24"/>
          <w:szCs w:val="24"/>
        </w:rPr>
        <w:t xml:space="preserve"> και την υπογραφή της σχετικής σύμβασης </w:t>
      </w:r>
      <w:r w:rsidRPr="00526949">
        <w:rPr>
          <w:rFonts w:cstheme="minorHAnsi"/>
          <w:sz w:val="24"/>
          <w:szCs w:val="24"/>
        </w:rPr>
        <w:t>.</w:t>
      </w:r>
    </w:p>
    <w:p w:rsidR="00711BD0" w:rsidRDefault="00711BD0" w:rsidP="00526949">
      <w:pPr>
        <w:spacing w:after="0"/>
        <w:jc w:val="both"/>
        <w:rPr>
          <w:rFonts w:cstheme="minorHAnsi"/>
          <w:sz w:val="24"/>
          <w:szCs w:val="24"/>
        </w:rPr>
      </w:pPr>
      <w:r w:rsidRPr="00711BD0">
        <w:rPr>
          <w:rFonts w:cstheme="minorHAnsi"/>
          <w:sz w:val="24"/>
          <w:szCs w:val="24"/>
        </w:rPr>
        <w:t>Συγκεκριμένα, αναφέρει ότι η  παραπάνω σύμβαση θα δώσει στ</w:t>
      </w:r>
      <w:r>
        <w:rPr>
          <w:rFonts w:cstheme="minorHAnsi"/>
          <w:sz w:val="24"/>
          <w:szCs w:val="24"/>
        </w:rPr>
        <w:t xml:space="preserve">ην Ομοσπονδία </w:t>
      </w:r>
      <w:r w:rsidRPr="00711BD0">
        <w:rPr>
          <w:rFonts w:cstheme="minorHAnsi"/>
          <w:sz w:val="24"/>
          <w:szCs w:val="24"/>
        </w:rPr>
        <w:t xml:space="preserve">τη δυνατότητα να διενεργεί τραπεζικές συναλλαγές στην Εθνική Τράπεζα από απόσταση, με χρήση ποικίλων τεχνολογικών μεθόδων και υποδομών, όπως ενδεικτικά είναι το διαδίκτυο (internet), το σταθερό τηλεφωνικό δίκτυο, τα δίκτυα  κινητής τηλεφωνίας.  </w:t>
      </w:r>
    </w:p>
    <w:p w:rsidR="00711BD0" w:rsidRDefault="00526949" w:rsidP="00511125">
      <w:pPr>
        <w:spacing w:after="0"/>
        <w:jc w:val="both"/>
        <w:rPr>
          <w:rFonts w:cstheme="minorHAnsi"/>
          <w:sz w:val="24"/>
          <w:szCs w:val="24"/>
        </w:rPr>
      </w:pPr>
      <w:r>
        <w:rPr>
          <w:rFonts w:cstheme="minorHAnsi"/>
          <w:sz w:val="24"/>
          <w:szCs w:val="24"/>
        </w:rPr>
        <w:t xml:space="preserve">Σε συνέχεια των ανωτέρω το Διοικητικό Συμβούλιο αποφασίζει την διενέργεια σχετικής αλληλογραφίας με την Εθνική Τράπεζα και εξουσιοδοτεί  τον κύριο Σαραντίδη Γαβριήλ, Ταμία της Ομοσπονδίας </w:t>
      </w:r>
      <w:r w:rsidR="00711BD0">
        <w:rPr>
          <w:rFonts w:cstheme="minorHAnsi"/>
          <w:sz w:val="24"/>
          <w:szCs w:val="24"/>
        </w:rPr>
        <w:t>για την</w:t>
      </w:r>
      <w:r w:rsidR="00711BD0" w:rsidRPr="00711BD0">
        <w:rPr>
          <w:rFonts w:cstheme="minorHAnsi"/>
          <w:sz w:val="24"/>
          <w:szCs w:val="24"/>
        </w:rPr>
        <w:t xml:space="preserve"> υπογραφή της Σύμβασης Χρήσης του Συστήματος Ηλεκτρονικής Τραπεζικής e-banking μεταξύ </w:t>
      </w:r>
      <w:r w:rsidR="00711BD0">
        <w:rPr>
          <w:rFonts w:cstheme="minorHAnsi"/>
          <w:sz w:val="24"/>
          <w:szCs w:val="24"/>
        </w:rPr>
        <w:t xml:space="preserve">της Ομοσπονδίας </w:t>
      </w:r>
      <w:r w:rsidR="00711BD0" w:rsidRPr="00711BD0">
        <w:rPr>
          <w:rFonts w:cstheme="minorHAnsi"/>
          <w:sz w:val="24"/>
          <w:szCs w:val="24"/>
        </w:rPr>
        <w:t xml:space="preserve"> και της Εθνικής Τράπεζας </w:t>
      </w:r>
      <w:r>
        <w:rPr>
          <w:rFonts w:cstheme="minorHAnsi"/>
          <w:sz w:val="24"/>
          <w:szCs w:val="24"/>
        </w:rPr>
        <w:t xml:space="preserve">για την </w:t>
      </w:r>
      <w:r w:rsidRPr="00526949">
        <w:rPr>
          <w:rFonts w:cstheme="minorHAnsi"/>
          <w:sz w:val="24"/>
          <w:szCs w:val="24"/>
        </w:rPr>
        <w:t xml:space="preserve">διαχείριση των  ηλεκτρονικών  υπηρεσιών  </w:t>
      </w:r>
      <w:r w:rsidRPr="00526949">
        <w:rPr>
          <w:rFonts w:cstheme="minorHAnsi"/>
          <w:sz w:val="24"/>
          <w:szCs w:val="24"/>
          <w:lang w:val="en-US"/>
        </w:rPr>
        <w:t>i</w:t>
      </w:r>
      <w:r w:rsidRPr="00526949">
        <w:rPr>
          <w:rFonts w:cstheme="minorHAnsi"/>
          <w:sz w:val="24"/>
          <w:szCs w:val="24"/>
        </w:rPr>
        <w:t>-</w:t>
      </w:r>
      <w:r w:rsidRPr="00526949">
        <w:rPr>
          <w:rFonts w:cstheme="minorHAnsi"/>
          <w:sz w:val="24"/>
          <w:szCs w:val="24"/>
          <w:lang w:val="en-US"/>
        </w:rPr>
        <w:t>bank</w:t>
      </w:r>
      <w:r w:rsidRPr="00526949">
        <w:rPr>
          <w:rFonts w:cstheme="minorHAnsi"/>
          <w:sz w:val="24"/>
          <w:szCs w:val="24"/>
        </w:rPr>
        <w:t xml:space="preserve"> (</w:t>
      </w:r>
      <w:r w:rsidRPr="00526949">
        <w:rPr>
          <w:rFonts w:cstheme="minorHAnsi"/>
          <w:sz w:val="24"/>
          <w:szCs w:val="24"/>
          <w:lang w:val="en-US"/>
        </w:rPr>
        <w:t>e</w:t>
      </w:r>
      <w:r w:rsidRPr="00526949">
        <w:rPr>
          <w:rFonts w:cstheme="minorHAnsi"/>
          <w:sz w:val="24"/>
          <w:szCs w:val="24"/>
        </w:rPr>
        <w:t>-</w:t>
      </w:r>
      <w:r w:rsidRPr="00526949">
        <w:rPr>
          <w:rFonts w:cstheme="minorHAnsi"/>
          <w:sz w:val="24"/>
          <w:szCs w:val="24"/>
          <w:lang w:val="en-US"/>
        </w:rPr>
        <w:t>banking</w:t>
      </w:r>
      <w:r w:rsidRPr="00526949">
        <w:rPr>
          <w:rFonts w:cstheme="minorHAnsi"/>
          <w:sz w:val="24"/>
          <w:szCs w:val="24"/>
        </w:rPr>
        <w:t>)</w:t>
      </w:r>
      <w:r w:rsidR="00511125">
        <w:rPr>
          <w:rFonts w:cstheme="minorHAnsi"/>
          <w:sz w:val="24"/>
          <w:szCs w:val="24"/>
        </w:rPr>
        <w:t xml:space="preserve"> σε</w:t>
      </w:r>
      <w:r w:rsidR="00511125" w:rsidRPr="00511125">
        <w:rPr>
          <w:rFonts w:cstheme="minorHAnsi"/>
          <w:sz w:val="24"/>
          <w:szCs w:val="24"/>
        </w:rPr>
        <w:t xml:space="preserve"> λογαριασμό</w:t>
      </w:r>
      <w:r w:rsidR="00511125">
        <w:rPr>
          <w:rFonts w:cstheme="minorHAnsi"/>
          <w:sz w:val="24"/>
          <w:szCs w:val="24"/>
        </w:rPr>
        <w:t xml:space="preserve"> όψεως </w:t>
      </w:r>
      <w:r w:rsidR="00511125" w:rsidRPr="00511125">
        <w:rPr>
          <w:rFonts w:cstheme="minorHAnsi"/>
          <w:sz w:val="24"/>
          <w:szCs w:val="24"/>
        </w:rPr>
        <w:t xml:space="preserve"> της </w:t>
      </w:r>
      <w:r w:rsidR="00511125">
        <w:rPr>
          <w:rFonts w:cstheme="minorHAnsi"/>
          <w:sz w:val="24"/>
          <w:szCs w:val="24"/>
        </w:rPr>
        <w:t xml:space="preserve">Ομοσπονδίας στην Εθνική Τράπεζα με αριθμό </w:t>
      </w:r>
      <w:r w:rsidR="00511125" w:rsidRPr="00511125">
        <w:rPr>
          <w:rFonts w:cstheme="minorHAnsi"/>
          <w:sz w:val="24"/>
          <w:szCs w:val="24"/>
        </w:rPr>
        <w:t>GR 570 1100 400 00000 400 1527 227</w:t>
      </w:r>
      <w:r w:rsidR="00511125">
        <w:rPr>
          <w:rFonts w:cstheme="minorHAnsi"/>
          <w:sz w:val="24"/>
          <w:szCs w:val="24"/>
        </w:rPr>
        <w:t>.</w:t>
      </w:r>
    </w:p>
    <w:p w:rsidR="00711BD0" w:rsidRDefault="00711BD0" w:rsidP="00511125">
      <w:pPr>
        <w:spacing w:after="0"/>
        <w:jc w:val="both"/>
        <w:rPr>
          <w:rFonts w:cstheme="minorHAnsi"/>
          <w:sz w:val="24"/>
          <w:szCs w:val="24"/>
        </w:rPr>
      </w:pPr>
      <w:r>
        <w:rPr>
          <w:rFonts w:cstheme="minorHAnsi"/>
          <w:sz w:val="24"/>
          <w:szCs w:val="24"/>
        </w:rPr>
        <w:t xml:space="preserve">Επίσης εξουσιοδοτείται, να </w:t>
      </w:r>
      <w:r w:rsidRPr="00711BD0">
        <w:rPr>
          <w:rFonts w:cstheme="minorHAnsi"/>
          <w:sz w:val="24"/>
          <w:szCs w:val="24"/>
        </w:rPr>
        <w:t xml:space="preserve"> υπογράψει στο όνομα και για λογαριασμό </w:t>
      </w:r>
      <w:r>
        <w:rPr>
          <w:rFonts w:cstheme="minorHAnsi"/>
          <w:sz w:val="24"/>
          <w:szCs w:val="24"/>
        </w:rPr>
        <w:t xml:space="preserve">της Ομοσπονδίας </w:t>
      </w:r>
      <w:r w:rsidRPr="00711BD0">
        <w:rPr>
          <w:rFonts w:cstheme="minorHAnsi"/>
          <w:sz w:val="24"/>
          <w:szCs w:val="24"/>
        </w:rPr>
        <w:t xml:space="preserve"> την ως άνω σύμβαση, με τους όρους και τις προϋποθέσεις που περιγράφονται στη σύμβαση αυτή όπως και κάθε άλλο συνημμένο στην παραπάνω σύμβαση παράρτημα ή σχετική πρόσθετη πράξη.</w:t>
      </w:r>
    </w:p>
    <w:p w:rsidR="00511125" w:rsidRDefault="00511125" w:rsidP="00511125">
      <w:pPr>
        <w:spacing w:after="0"/>
        <w:jc w:val="both"/>
        <w:rPr>
          <w:rFonts w:cstheme="minorHAnsi"/>
          <w:sz w:val="24"/>
          <w:szCs w:val="24"/>
        </w:rPr>
      </w:pPr>
    </w:p>
    <w:p w:rsidR="00711BD0" w:rsidRPr="009F3E13" w:rsidRDefault="00511125" w:rsidP="00711BD0">
      <w:pPr>
        <w:spacing w:after="0"/>
        <w:jc w:val="both"/>
        <w:rPr>
          <w:rFonts w:cstheme="minorHAnsi"/>
          <w:b/>
          <w:sz w:val="24"/>
          <w:szCs w:val="24"/>
        </w:rPr>
      </w:pPr>
      <w:r w:rsidRPr="009F3E13">
        <w:rPr>
          <w:rFonts w:cstheme="minorHAnsi"/>
          <w:b/>
          <w:sz w:val="24"/>
          <w:szCs w:val="24"/>
        </w:rPr>
        <w:t>Στο πλαίσιο αυτό,  ο ταμίας εξουσιοδοτείται για την πληρωμή και εξόφληση λογαριασμών</w:t>
      </w:r>
      <w:r w:rsidR="009F3E13">
        <w:rPr>
          <w:rFonts w:cstheme="minorHAnsi"/>
          <w:b/>
          <w:sz w:val="24"/>
          <w:szCs w:val="24"/>
        </w:rPr>
        <w:t xml:space="preserve"> και πελατών</w:t>
      </w:r>
      <w:r w:rsidRPr="009F3E13">
        <w:rPr>
          <w:rFonts w:cstheme="minorHAnsi"/>
          <w:b/>
          <w:sz w:val="24"/>
          <w:szCs w:val="24"/>
        </w:rPr>
        <w:t>,</w:t>
      </w:r>
      <w:r w:rsidR="009F3E13">
        <w:rPr>
          <w:rFonts w:cstheme="minorHAnsi"/>
          <w:b/>
          <w:sz w:val="24"/>
          <w:szCs w:val="24"/>
        </w:rPr>
        <w:t xml:space="preserve"> καθώς και </w:t>
      </w:r>
      <w:r w:rsidRPr="009F3E13">
        <w:rPr>
          <w:rFonts w:cstheme="minorHAnsi"/>
          <w:b/>
          <w:sz w:val="24"/>
          <w:szCs w:val="24"/>
        </w:rPr>
        <w:t xml:space="preserve"> την καταβολή μισθοδοσίας και σχετικών ασφαλιστικών εισφορών  της </w:t>
      </w:r>
      <w:r w:rsidR="00711BD0" w:rsidRPr="009F3E13">
        <w:rPr>
          <w:rFonts w:cstheme="minorHAnsi"/>
          <w:b/>
          <w:sz w:val="24"/>
          <w:szCs w:val="24"/>
        </w:rPr>
        <w:t>Ε.Ο.Σ. - ΣΠΑ.ΝΟ.ΠΑ. χωρίς να απαιτείται περαιτέρω κάθε φορά εκ νέου απόφαση του Δ.Σ. για την διεξαγωγή των εν λόγω ηλεκτρονικών συναλλαγών.</w:t>
      </w:r>
    </w:p>
    <w:p w:rsidR="00711BD0" w:rsidRPr="00711BD0" w:rsidRDefault="00711BD0" w:rsidP="00711BD0">
      <w:pPr>
        <w:spacing w:after="0"/>
        <w:jc w:val="both"/>
        <w:rPr>
          <w:rFonts w:cstheme="minorHAnsi"/>
          <w:sz w:val="24"/>
          <w:szCs w:val="24"/>
        </w:rPr>
      </w:pPr>
      <w:r w:rsidRPr="00711BD0">
        <w:rPr>
          <w:rFonts w:cstheme="minorHAnsi"/>
          <w:sz w:val="24"/>
          <w:szCs w:val="24"/>
        </w:rPr>
        <w:t xml:space="preserve">     </w:t>
      </w:r>
    </w:p>
    <w:p w:rsidR="00711BD0" w:rsidRPr="00711BD0" w:rsidRDefault="00711BD0" w:rsidP="00711BD0">
      <w:pPr>
        <w:spacing w:after="0"/>
        <w:jc w:val="both"/>
        <w:rPr>
          <w:rFonts w:cstheme="minorHAnsi"/>
          <w:sz w:val="24"/>
          <w:szCs w:val="24"/>
        </w:rPr>
      </w:pPr>
      <w:r w:rsidRPr="00711BD0">
        <w:rPr>
          <w:rFonts w:cstheme="minorHAnsi"/>
          <w:sz w:val="24"/>
          <w:szCs w:val="24"/>
        </w:rPr>
        <w:t>Συνεπώς, ο κ. Πρόεδρος εισηγείται προς τα μέλη του Διοικητικού Συμβουλίου την ανάθεση της εκπροσώπησης  του συλλόγου, σύμφωνα με το άρθρο 22 παρ. 3 του Ν. 2190/1920 και μόνο για τη διενέργεια συναλλαγών μέσω του συστήματος e-</w:t>
      </w:r>
      <w:r w:rsidRPr="00711BD0">
        <w:rPr>
          <w:rFonts w:cstheme="minorHAnsi"/>
          <w:sz w:val="24"/>
          <w:szCs w:val="24"/>
        </w:rPr>
        <w:lastRenderedPageBreak/>
        <w:t>banking, στα ακόλουθα πρόσωπα με τις παρακάτω εξουσίες υπό τους αναγραφόμενους σε κάθε περίπτωση όρους :</w:t>
      </w:r>
    </w:p>
    <w:p w:rsidR="00711BD0" w:rsidRPr="00711BD0" w:rsidRDefault="00711BD0" w:rsidP="00711BD0">
      <w:pPr>
        <w:spacing w:after="0"/>
        <w:jc w:val="both"/>
        <w:rPr>
          <w:rFonts w:cstheme="minorHAnsi"/>
          <w:sz w:val="24"/>
          <w:szCs w:val="24"/>
        </w:rPr>
      </w:pPr>
    </w:p>
    <w:p w:rsidR="009F3E13" w:rsidRPr="009F3E13" w:rsidRDefault="00711BD0" w:rsidP="009F3E13">
      <w:pPr>
        <w:spacing w:after="0"/>
        <w:jc w:val="both"/>
        <w:rPr>
          <w:rFonts w:cstheme="minorHAnsi"/>
          <w:sz w:val="24"/>
          <w:szCs w:val="24"/>
        </w:rPr>
      </w:pPr>
      <w:r w:rsidRPr="00711BD0">
        <w:rPr>
          <w:rFonts w:cstheme="minorHAnsi"/>
          <w:sz w:val="24"/>
          <w:szCs w:val="24"/>
        </w:rPr>
        <w:t>1.</w:t>
      </w:r>
      <w:r w:rsidRPr="00711BD0">
        <w:rPr>
          <w:rFonts w:cstheme="minorHAnsi"/>
          <w:sz w:val="24"/>
          <w:szCs w:val="24"/>
        </w:rPr>
        <w:tab/>
        <w:t xml:space="preserve">Στον κ, Σαραντίδη Γαβριήλ, ο οποίος με τη χρήση ή την πληκτρολόγηση, κατά περίπτωση, του απόρρητου προσωπικού κωδικού αναγνώρισής του από το σύστημα i-bank, θα δεσμεύει έγκυρα </w:t>
      </w:r>
      <w:r w:rsidR="009F3E13">
        <w:rPr>
          <w:rFonts w:cstheme="minorHAnsi"/>
          <w:sz w:val="24"/>
          <w:szCs w:val="24"/>
        </w:rPr>
        <w:t xml:space="preserve">την Ομοσπονδία </w:t>
      </w:r>
      <w:r w:rsidRPr="00711BD0">
        <w:rPr>
          <w:rFonts w:cstheme="minorHAnsi"/>
          <w:sz w:val="24"/>
          <w:szCs w:val="24"/>
        </w:rPr>
        <w:t xml:space="preserve"> σε όλες </w:t>
      </w:r>
      <w:r w:rsidR="009F3E13">
        <w:rPr>
          <w:rFonts w:cstheme="minorHAnsi"/>
          <w:sz w:val="24"/>
          <w:szCs w:val="24"/>
        </w:rPr>
        <w:t xml:space="preserve">τις προαναφερόμενες </w:t>
      </w:r>
      <w:r w:rsidRPr="00711BD0">
        <w:rPr>
          <w:rFonts w:cstheme="minorHAnsi"/>
          <w:sz w:val="24"/>
          <w:szCs w:val="24"/>
        </w:rPr>
        <w:t xml:space="preserve"> συναλλαγές της, πλην της αγοραπωλησίας μετοχών, και μέχρι του ποσού των 3.000 Ευρώ ανά συναλλαγή.</w:t>
      </w:r>
      <w:r w:rsidR="009F3E13" w:rsidRPr="009F3E13">
        <w:t xml:space="preserve"> </w:t>
      </w:r>
      <w:r w:rsidR="009F3E13" w:rsidRPr="009F3E13">
        <w:rPr>
          <w:rFonts w:cstheme="minorHAnsi"/>
          <w:sz w:val="24"/>
          <w:szCs w:val="24"/>
        </w:rPr>
        <w:t xml:space="preserve">Ο τηλεφωνικός αριθμός με τον οποίο θα γίνονται εγχρήματες ηλεκτρονικές συναλλαγές για λογαριασμό </w:t>
      </w:r>
      <w:r w:rsidR="009F3E13">
        <w:rPr>
          <w:rFonts w:cstheme="minorHAnsi"/>
          <w:sz w:val="24"/>
          <w:szCs w:val="24"/>
        </w:rPr>
        <w:t>της Ομοσπονδίας</w:t>
      </w:r>
      <w:r w:rsidR="009F3E13" w:rsidRPr="009F3E13">
        <w:rPr>
          <w:rFonts w:cstheme="minorHAnsi"/>
          <w:sz w:val="24"/>
          <w:szCs w:val="24"/>
        </w:rPr>
        <w:t xml:space="preserve"> είναι ο : 6977970334 (Γαβριήλ Σαραντίδης</w:t>
      </w:r>
      <w:r w:rsidR="00E6195A">
        <w:rPr>
          <w:rFonts w:cstheme="minorHAnsi"/>
          <w:sz w:val="24"/>
          <w:szCs w:val="24"/>
        </w:rPr>
        <w:t xml:space="preserve"> του Δημητρίου </w:t>
      </w:r>
      <w:r w:rsidR="009F3E13" w:rsidRPr="009F3E13">
        <w:rPr>
          <w:rFonts w:cstheme="minorHAnsi"/>
          <w:sz w:val="24"/>
          <w:szCs w:val="24"/>
        </w:rPr>
        <w:t>)</w:t>
      </w:r>
      <w:r w:rsidR="00E6195A">
        <w:rPr>
          <w:rFonts w:cstheme="minorHAnsi"/>
          <w:sz w:val="24"/>
          <w:szCs w:val="24"/>
        </w:rPr>
        <w:t xml:space="preserve"> με Α.Τ.:</w:t>
      </w:r>
      <w:r w:rsidR="00E6195A" w:rsidRPr="00E6195A">
        <w:t xml:space="preserve"> </w:t>
      </w:r>
      <w:r w:rsidR="00E6195A" w:rsidRPr="00E6195A">
        <w:rPr>
          <w:rFonts w:cstheme="minorHAnsi"/>
          <w:sz w:val="24"/>
          <w:szCs w:val="24"/>
        </w:rPr>
        <w:t>Φ102230</w:t>
      </w:r>
      <w:r w:rsidR="00E6195A">
        <w:rPr>
          <w:rFonts w:cstheme="minorHAnsi"/>
          <w:sz w:val="24"/>
          <w:szCs w:val="24"/>
        </w:rPr>
        <w:t>,</w:t>
      </w:r>
      <w:r w:rsidR="009F3E13" w:rsidRPr="00E6195A">
        <w:rPr>
          <w:rFonts w:cstheme="minorHAnsi"/>
          <w:sz w:val="24"/>
          <w:szCs w:val="24"/>
        </w:rPr>
        <w:t xml:space="preserve"> </w:t>
      </w:r>
      <w:r w:rsidR="009F3E13" w:rsidRPr="009F3E13">
        <w:rPr>
          <w:rFonts w:cstheme="minorHAnsi"/>
          <w:sz w:val="24"/>
          <w:szCs w:val="24"/>
        </w:rPr>
        <w:t>Ταμίας</w:t>
      </w:r>
      <w:r w:rsidR="00E6195A">
        <w:rPr>
          <w:rFonts w:cstheme="minorHAnsi"/>
          <w:sz w:val="24"/>
          <w:szCs w:val="24"/>
        </w:rPr>
        <w:t>.</w:t>
      </w:r>
    </w:p>
    <w:p w:rsidR="00711BD0" w:rsidRPr="00711BD0" w:rsidRDefault="00711BD0" w:rsidP="00711BD0">
      <w:pPr>
        <w:spacing w:after="0"/>
        <w:jc w:val="both"/>
        <w:rPr>
          <w:rFonts w:cstheme="minorHAnsi"/>
          <w:sz w:val="24"/>
          <w:szCs w:val="24"/>
        </w:rPr>
      </w:pPr>
    </w:p>
    <w:p w:rsidR="005D2FD2" w:rsidRPr="005618BA" w:rsidRDefault="00711BD0" w:rsidP="009E4318">
      <w:pPr>
        <w:spacing w:after="0"/>
        <w:jc w:val="both"/>
        <w:rPr>
          <w:rFonts w:cstheme="minorHAnsi"/>
          <w:sz w:val="24"/>
          <w:szCs w:val="24"/>
        </w:rPr>
      </w:pPr>
      <w:r w:rsidRPr="00711BD0">
        <w:rPr>
          <w:rFonts w:cstheme="minorHAnsi"/>
          <w:sz w:val="24"/>
          <w:szCs w:val="24"/>
        </w:rPr>
        <w:t>2.</w:t>
      </w:r>
      <w:r w:rsidRPr="00711BD0">
        <w:rPr>
          <w:rFonts w:cstheme="minorHAnsi"/>
          <w:sz w:val="24"/>
          <w:szCs w:val="24"/>
        </w:rPr>
        <w:tab/>
        <w:t xml:space="preserve">Στον κ Μπαρτζελιώτη Κων/νο και στην κα </w:t>
      </w:r>
      <w:r w:rsidR="009F3E13">
        <w:rPr>
          <w:rFonts w:cstheme="minorHAnsi"/>
          <w:sz w:val="24"/>
          <w:szCs w:val="24"/>
        </w:rPr>
        <w:t>Άννα Σπίνου</w:t>
      </w:r>
      <w:r w:rsidRPr="00711BD0">
        <w:rPr>
          <w:rFonts w:cstheme="minorHAnsi"/>
          <w:sz w:val="24"/>
          <w:szCs w:val="24"/>
        </w:rPr>
        <w:t>, οι οποίοι ο καθένας χωριστά με τη χρήση του απόρρητου προσωπικού κωδικού αναγνώρισής τους από το σύστημα i-bank, θα έχουν τη δυνατότητα εκτέλεσης μόνο των μη εχρήματων συναλλαγών.</w:t>
      </w:r>
      <w:r w:rsidR="009F3E13">
        <w:rPr>
          <w:rFonts w:cstheme="minorHAnsi"/>
          <w:sz w:val="24"/>
          <w:szCs w:val="24"/>
        </w:rPr>
        <w:t xml:space="preserve"> </w:t>
      </w:r>
      <w:r w:rsidR="009F3E13" w:rsidRPr="009F3E13">
        <w:rPr>
          <w:rFonts w:cstheme="minorHAnsi"/>
          <w:sz w:val="24"/>
          <w:szCs w:val="24"/>
        </w:rPr>
        <w:t>Οι τηλεφωνικοί αριθμοί με τους οποίους θα γίνονται μη εγχ</w:t>
      </w:r>
      <w:r w:rsidR="009F3E13">
        <w:rPr>
          <w:rFonts w:cstheme="minorHAnsi"/>
          <w:sz w:val="24"/>
          <w:szCs w:val="24"/>
        </w:rPr>
        <w:t>ρήματες ηλεκτρονικές συναλλαγές ( παρακο</w:t>
      </w:r>
      <w:r w:rsidR="009F3E13" w:rsidRPr="009F3E13">
        <w:rPr>
          <w:rFonts w:cstheme="minorHAnsi"/>
          <w:sz w:val="24"/>
          <w:szCs w:val="24"/>
        </w:rPr>
        <w:t xml:space="preserve">λούθηση κίνησης λογαριασμού ) είναι οι : </w:t>
      </w:r>
      <w:r w:rsidR="009F3E13">
        <w:rPr>
          <w:rFonts w:cstheme="minorHAnsi"/>
          <w:sz w:val="24"/>
          <w:szCs w:val="24"/>
        </w:rPr>
        <w:t>6993706940 (Άννα Σπίνου του Αναστασίου) με Α.Τ.: ΑΗ110671</w:t>
      </w:r>
      <w:r w:rsidR="00E6195A">
        <w:rPr>
          <w:rFonts w:cstheme="minorHAnsi"/>
          <w:sz w:val="24"/>
          <w:szCs w:val="24"/>
        </w:rPr>
        <w:t>,</w:t>
      </w:r>
      <w:r w:rsidR="00E6195A" w:rsidRPr="00E6195A">
        <w:t xml:space="preserve"> </w:t>
      </w:r>
      <w:r w:rsidR="00E6195A" w:rsidRPr="00E6195A">
        <w:rPr>
          <w:rFonts w:cstheme="minorHAnsi"/>
          <w:sz w:val="24"/>
          <w:szCs w:val="24"/>
        </w:rPr>
        <w:t>Γενική Γραμματέας</w:t>
      </w:r>
      <w:r w:rsidR="009F3E13" w:rsidRPr="00E6195A">
        <w:rPr>
          <w:rFonts w:cstheme="minorHAnsi"/>
          <w:sz w:val="24"/>
          <w:szCs w:val="24"/>
        </w:rPr>
        <w:t xml:space="preserve"> </w:t>
      </w:r>
      <w:r w:rsidR="009F3E13" w:rsidRPr="009F3E13">
        <w:rPr>
          <w:rFonts w:cstheme="minorHAnsi"/>
          <w:sz w:val="24"/>
          <w:szCs w:val="24"/>
        </w:rPr>
        <w:t>και 6973006325 (Κωνσταντίνος Μπαρτσελιώτης</w:t>
      </w:r>
      <w:r w:rsidR="00E6195A">
        <w:rPr>
          <w:rFonts w:cstheme="minorHAnsi"/>
          <w:sz w:val="24"/>
          <w:szCs w:val="24"/>
        </w:rPr>
        <w:t xml:space="preserve"> του Λεωνίδα</w:t>
      </w:r>
      <w:r w:rsidR="009F3E13" w:rsidRPr="009F3E13">
        <w:rPr>
          <w:rFonts w:cstheme="minorHAnsi"/>
          <w:sz w:val="24"/>
          <w:szCs w:val="24"/>
        </w:rPr>
        <w:t>)</w:t>
      </w:r>
      <w:r w:rsidR="00E6195A">
        <w:rPr>
          <w:rFonts w:cstheme="minorHAnsi"/>
          <w:sz w:val="24"/>
          <w:szCs w:val="24"/>
        </w:rPr>
        <w:t xml:space="preserve"> με Α.Τ.:ΑΗ131556, </w:t>
      </w:r>
      <w:r w:rsidR="00E6195A" w:rsidRPr="00E6195A">
        <w:rPr>
          <w:rFonts w:cstheme="minorHAnsi"/>
          <w:sz w:val="24"/>
          <w:szCs w:val="24"/>
        </w:rPr>
        <w:t>Οργανωτικός Γραμματέας Β</w:t>
      </w:r>
      <w:r w:rsidR="00E6195A">
        <w:rPr>
          <w:rFonts w:cstheme="minorHAnsi"/>
          <w:sz w:val="24"/>
          <w:szCs w:val="24"/>
        </w:rPr>
        <w:t>.</w:t>
      </w:r>
    </w:p>
    <w:p w:rsidR="00D2537A" w:rsidRPr="005618BA" w:rsidRDefault="00D2537A" w:rsidP="009E4318">
      <w:pPr>
        <w:spacing w:after="0"/>
        <w:jc w:val="both"/>
        <w:rPr>
          <w:rFonts w:cstheme="minorHAnsi"/>
          <w:sz w:val="24"/>
          <w:szCs w:val="24"/>
        </w:rPr>
      </w:pPr>
    </w:p>
    <w:p w:rsidR="00D2537A" w:rsidRPr="005618BA" w:rsidRDefault="00D2537A" w:rsidP="009E4318">
      <w:pPr>
        <w:spacing w:after="0"/>
        <w:jc w:val="both"/>
        <w:rPr>
          <w:rFonts w:cstheme="minorHAnsi"/>
          <w:sz w:val="24"/>
          <w:szCs w:val="24"/>
        </w:rPr>
      </w:pPr>
    </w:p>
    <w:p w:rsidR="00D2537A" w:rsidRPr="00D2537A" w:rsidRDefault="00D2537A" w:rsidP="00D2537A">
      <w:pPr>
        <w:jc w:val="both"/>
        <w:rPr>
          <w:rFonts w:cstheme="minorHAnsi"/>
          <w:b/>
          <w:sz w:val="24"/>
          <w:szCs w:val="24"/>
        </w:rPr>
      </w:pPr>
      <w:r w:rsidRPr="00D2537A">
        <w:rPr>
          <w:rFonts w:cstheme="minorHAnsi"/>
          <w:b/>
          <w:sz w:val="24"/>
          <w:szCs w:val="24"/>
        </w:rPr>
        <w:t>ΘΕΜΑ 2</w:t>
      </w:r>
      <w:r w:rsidRPr="00D2537A">
        <w:rPr>
          <w:rFonts w:cstheme="minorHAnsi"/>
          <w:b/>
          <w:sz w:val="24"/>
          <w:szCs w:val="24"/>
          <w:vertAlign w:val="superscript"/>
        </w:rPr>
        <w:t xml:space="preserve">ον </w:t>
      </w:r>
      <w:r w:rsidRPr="00D2537A">
        <w:rPr>
          <w:rFonts w:cstheme="minorHAnsi"/>
          <w:b/>
          <w:sz w:val="24"/>
          <w:szCs w:val="24"/>
        </w:rPr>
        <w:t>: Κατάθεση υπομνήματος στο Υπουργείο Υγείας αναφορικά με θέματα συνταγογράφησης ναρκωτικών φαρμάκων, σύμφωνα με τα άρθρα 90 και 91 του Ν.4600/2019 (ΦΕΚ 43</w:t>
      </w:r>
      <w:r w:rsidRPr="00D2537A">
        <w:rPr>
          <w:rFonts w:cstheme="minorHAnsi"/>
          <w:b/>
          <w:sz w:val="24"/>
          <w:szCs w:val="24"/>
          <w:vertAlign w:val="superscript"/>
        </w:rPr>
        <w:t xml:space="preserve"> </w:t>
      </w:r>
      <w:r w:rsidRPr="00D2537A">
        <w:rPr>
          <w:rFonts w:cstheme="minorHAnsi"/>
          <w:b/>
          <w:sz w:val="24"/>
          <w:szCs w:val="24"/>
        </w:rPr>
        <w:t>Α΄) που συνδέονται με θέματα Σπανίων Νοσημάτων.</w:t>
      </w:r>
    </w:p>
    <w:p w:rsidR="00D2537A" w:rsidRDefault="0089300E" w:rsidP="00D2537A">
      <w:pPr>
        <w:jc w:val="both"/>
        <w:rPr>
          <w:rFonts w:cstheme="minorHAnsi"/>
          <w:sz w:val="24"/>
          <w:szCs w:val="24"/>
        </w:rPr>
      </w:pPr>
      <w:r>
        <w:rPr>
          <w:rFonts w:cstheme="minorHAnsi"/>
          <w:sz w:val="24"/>
          <w:szCs w:val="24"/>
        </w:rPr>
        <w:t xml:space="preserve">Ο </w:t>
      </w:r>
      <w:r w:rsidR="00032EF9">
        <w:rPr>
          <w:rFonts w:cstheme="minorHAnsi"/>
          <w:sz w:val="24"/>
          <w:szCs w:val="24"/>
        </w:rPr>
        <w:t>πρόεδρος ενημερώνει ότι με τη ψήφι</w:t>
      </w:r>
      <w:r>
        <w:rPr>
          <w:rFonts w:cstheme="minorHAnsi"/>
          <w:sz w:val="24"/>
          <w:szCs w:val="24"/>
        </w:rPr>
        <w:t xml:space="preserve">ση του νόμου </w:t>
      </w:r>
      <w:r w:rsidRPr="0089300E">
        <w:rPr>
          <w:rFonts w:cstheme="minorHAnsi"/>
          <w:sz w:val="24"/>
          <w:szCs w:val="24"/>
        </w:rPr>
        <w:t>4600/2019 (ΦΕΚ 43 Α΄)</w:t>
      </w:r>
      <w:r>
        <w:rPr>
          <w:rFonts w:cstheme="minorHAnsi"/>
          <w:sz w:val="24"/>
          <w:szCs w:val="24"/>
        </w:rPr>
        <w:t xml:space="preserve"> και ειδικότερα των άρθρων 90 και 91</w:t>
      </w:r>
      <w:r w:rsidR="00765E52">
        <w:rPr>
          <w:rFonts w:cstheme="minorHAnsi"/>
          <w:sz w:val="24"/>
          <w:szCs w:val="24"/>
        </w:rPr>
        <w:t xml:space="preserve"> ρυθμίζονται θέματα συνταγογράφη</w:t>
      </w:r>
      <w:r>
        <w:rPr>
          <w:rFonts w:cstheme="minorHAnsi"/>
          <w:sz w:val="24"/>
          <w:szCs w:val="24"/>
        </w:rPr>
        <w:t>σης ναρκωτικών ουσιών για την αντιμετώπιση πόνου στο πλαίσιο θεραπείας ασθεν</w:t>
      </w:r>
      <w:r w:rsidR="00F8144B">
        <w:rPr>
          <w:rFonts w:cstheme="minorHAnsi"/>
          <w:sz w:val="24"/>
          <w:szCs w:val="24"/>
        </w:rPr>
        <w:t>ών με νεοπλασματικά νοσήματα ή ά</w:t>
      </w:r>
      <w:r>
        <w:rPr>
          <w:rFonts w:cstheme="minorHAnsi"/>
          <w:sz w:val="24"/>
          <w:szCs w:val="24"/>
        </w:rPr>
        <w:t>λλης αιτιολογίας μεταξύ αυτών και σπάνια νοσήματα.</w:t>
      </w:r>
    </w:p>
    <w:p w:rsidR="0089300E" w:rsidRDefault="0089300E" w:rsidP="00D2537A">
      <w:pPr>
        <w:jc w:val="both"/>
        <w:rPr>
          <w:rFonts w:cstheme="minorHAnsi"/>
          <w:sz w:val="24"/>
          <w:szCs w:val="24"/>
        </w:rPr>
      </w:pPr>
      <w:r>
        <w:rPr>
          <w:rFonts w:cstheme="minorHAnsi"/>
          <w:sz w:val="24"/>
          <w:szCs w:val="24"/>
        </w:rPr>
        <w:t>Συγκεκριμένα</w:t>
      </w:r>
      <w:r w:rsidR="00F8144B">
        <w:rPr>
          <w:rFonts w:cstheme="minorHAnsi"/>
          <w:sz w:val="24"/>
          <w:szCs w:val="24"/>
        </w:rPr>
        <w:t>,</w:t>
      </w:r>
      <w:r>
        <w:rPr>
          <w:rFonts w:cstheme="minorHAnsi"/>
          <w:sz w:val="24"/>
          <w:szCs w:val="24"/>
        </w:rPr>
        <w:t xml:space="preserve"> </w:t>
      </w:r>
      <w:r w:rsidR="00EA30D5">
        <w:rPr>
          <w:rFonts w:cstheme="minorHAnsi"/>
          <w:sz w:val="24"/>
          <w:szCs w:val="24"/>
        </w:rPr>
        <w:t>προσδιορίζονται οι φαρμακευτικές ουσίε</w:t>
      </w:r>
      <w:r w:rsidR="00F8144B">
        <w:rPr>
          <w:rFonts w:cstheme="minorHAnsi"/>
          <w:sz w:val="24"/>
          <w:szCs w:val="24"/>
        </w:rPr>
        <w:t>ς και η δυνατότητα συνταγογραφούμενης ημερήσ</w:t>
      </w:r>
      <w:r w:rsidR="00EA30D5">
        <w:rPr>
          <w:rFonts w:cstheme="minorHAnsi"/>
          <w:sz w:val="24"/>
          <w:szCs w:val="24"/>
        </w:rPr>
        <w:t>ιας και κατ</w:t>
      </w:r>
      <w:r w:rsidR="00F8144B">
        <w:rPr>
          <w:rFonts w:cstheme="minorHAnsi"/>
          <w:sz w:val="24"/>
          <w:szCs w:val="24"/>
        </w:rPr>
        <w:t>’ επέκταση μηνιαίας ή τριμηνιαίας συνταγογράφησης αυτών με δυνατότητες προσαύξησης της ημερήσιας δοσολογίας κατά κύριο λόγο από ιατρούς ειδικότητας αναισθησιολογί</w:t>
      </w:r>
      <w:r w:rsidR="00EA30D5">
        <w:rPr>
          <w:rFonts w:cstheme="minorHAnsi"/>
          <w:sz w:val="24"/>
          <w:szCs w:val="24"/>
        </w:rPr>
        <w:t>ας ή παθολογίας – ογκολογίας (Παρ.4 και 5 του άρθρου 90). Οι εν λόγο ειδικότητες έχουν τη δυνατότητα να συνταγογραφούν τις μέγιστες δόσεις των ναρκωτικών ουσιών για όλες τις κατηγο</w:t>
      </w:r>
      <w:r w:rsidR="00F8144B">
        <w:rPr>
          <w:rFonts w:cstheme="minorHAnsi"/>
          <w:sz w:val="24"/>
          <w:szCs w:val="24"/>
        </w:rPr>
        <w:t>ρίες των ασθενιών εντός και εκτό</w:t>
      </w:r>
      <w:r w:rsidR="00EA30D5">
        <w:rPr>
          <w:rFonts w:cstheme="minorHAnsi"/>
          <w:sz w:val="24"/>
          <w:szCs w:val="24"/>
        </w:rPr>
        <w:t>ς του νοσοκομείου.</w:t>
      </w:r>
    </w:p>
    <w:p w:rsidR="00EA30D5" w:rsidRDefault="00765E52" w:rsidP="00D2537A">
      <w:pPr>
        <w:jc w:val="both"/>
        <w:rPr>
          <w:rFonts w:cstheme="minorHAnsi"/>
          <w:sz w:val="24"/>
          <w:szCs w:val="24"/>
        </w:rPr>
      </w:pPr>
      <w:r>
        <w:rPr>
          <w:rFonts w:cstheme="minorHAnsi"/>
          <w:sz w:val="24"/>
          <w:szCs w:val="24"/>
        </w:rPr>
        <w:t>Ά</w:t>
      </w:r>
      <w:r w:rsidR="00A27FDA">
        <w:rPr>
          <w:rFonts w:cstheme="minorHAnsi"/>
          <w:sz w:val="24"/>
          <w:szCs w:val="24"/>
        </w:rPr>
        <w:t>λλ</w:t>
      </w:r>
      <w:r w:rsidR="00F8144B">
        <w:rPr>
          <w:rFonts w:cstheme="minorHAnsi"/>
          <w:sz w:val="24"/>
          <w:szCs w:val="24"/>
        </w:rPr>
        <w:t>ες ειδικότητες ιατρών πχ γενικοί ιατροί,</w:t>
      </w:r>
      <w:r w:rsidR="00A27FDA">
        <w:rPr>
          <w:rFonts w:cstheme="minorHAnsi"/>
          <w:sz w:val="24"/>
          <w:szCs w:val="24"/>
        </w:rPr>
        <w:t xml:space="preserve"> </w:t>
      </w:r>
      <w:r w:rsidR="00F8144B">
        <w:rPr>
          <w:rFonts w:cstheme="minorHAnsi"/>
          <w:sz w:val="24"/>
          <w:szCs w:val="24"/>
        </w:rPr>
        <w:t>παθολόγοι, νευρολό</w:t>
      </w:r>
      <w:r w:rsidR="00A27FDA">
        <w:rPr>
          <w:rFonts w:cstheme="minorHAnsi"/>
          <w:sz w:val="24"/>
          <w:szCs w:val="24"/>
        </w:rPr>
        <w:t>γοι</w:t>
      </w:r>
      <w:r w:rsidR="00F8144B">
        <w:rPr>
          <w:rFonts w:cstheme="minorHAnsi"/>
          <w:sz w:val="24"/>
          <w:szCs w:val="24"/>
        </w:rPr>
        <w:t>, ψυχί</w:t>
      </w:r>
      <w:r w:rsidR="00A27FDA">
        <w:rPr>
          <w:rFonts w:cstheme="minorHAnsi"/>
          <w:sz w:val="24"/>
          <w:szCs w:val="24"/>
        </w:rPr>
        <w:t>ατροι</w:t>
      </w:r>
      <w:r w:rsidR="00F8144B">
        <w:rPr>
          <w:rFonts w:cstheme="minorHAnsi"/>
          <w:sz w:val="24"/>
          <w:szCs w:val="24"/>
        </w:rPr>
        <w:t>, ρευματολόγοι, γυναικολό</w:t>
      </w:r>
      <w:r w:rsidR="00A27FDA">
        <w:rPr>
          <w:rFonts w:cstheme="minorHAnsi"/>
          <w:sz w:val="24"/>
          <w:szCs w:val="24"/>
        </w:rPr>
        <w:t>γοι</w:t>
      </w:r>
      <w:r w:rsidR="00F8144B">
        <w:rPr>
          <w:rFonts w:cstheme="minorHAnsi"/>
          <w:sz w:val="24"/>
          <w:szCs w:val="24"/>
        </w:rPr>
        <w:t>,</w:t>
      </w:r>
      <w:r w:rsidR="00A27FDA">
        <w:rPr>
          <w:rFonts w:cstheme="minorHAnsi"/>
          <w:sz w:val="24"/>
          <w:szCs w:val="24"/>
        </w:rPr>
        <w:t xml:space="preserve"> κλπ</w:t>
      </w:r>
      <w:r w:rsidR="00F8144B">
        <w:rPr>
          <w:rFonts w:cstheme="minorHAnsi"/>
          <w:sz w:val="24"/>
          <w:szCs w:val="24"/>
        </w:rPr>
        <w:t>., έχουν τη δυνατότητα σ</w:t>
      </w:r>
      <w:r>
        <w:rPr>
          <w:rFonts w:cstheme="minorHAnsi"/>
          <w:sz w:val="24"/>
          <w:szCs w:val="24"/>
        </w:rPr>
        <w:t>υνταγογρά</w:t>
      </w:r>
      <w:r w:rsidR="00F8144B">
        <w:rPr>
          <w:rFonts w:cstheme="minorHAnsi"/>
          <w:sz w:val="24"/>
          <w:szCs w:val="24"/>
        </w:rPr>
        <w:t>φ</w:t>
      </w:r>
      <w:r>
        <w:rPr>
          <w:rFonts w:cstheme="minorHAnsi"/>
          <w:sz w:val="24"/>
          <w:szCs w:val="24"/>
        </w:rPr>
        <w:t>η</w:t>
      </w:r>
      <w:r w:rsidR="00A27FDA">
        <w:rPr>
          <w:rFonts w:cstheme="minorHAnsi"/>
          <w:sz w:val="24"/>
          <w:szCs w:val="24"/>
        </w:rPr>
        <w:t xml:space="preserve">σης </w:t>
      </w:r>
      <w:r w:rsidR="00A27FDA">
        <w:rPr>
          <w:rFonts w:cstheme="minorHAnsi"/>
          <w:sz w:val="24"/>
          <w:szCs w:val="24"/>
        </w:rPr>
        <w:lastRenderedPageBreak/>
        <w:t>κάποιων ναρκωτικών ουσιών για την αντιμετώπιση του π</w:t>
      </w:r>
      <w:r>
        <w:rPr>
          <w:rFonts w:cstheme="minorHAnsi"/>
          <w:sz w:val="24"/>
          <w:szCs w:val="24"/>
        </w:rPr>
        <w:t>όνου σε νεοπλασματικής αιτιολογί</w:t>
      </w:r>
      <w:r w:rsidR="00A27FDA">
        <w:rPr>
          <w:rFonts w:cstheme="minorHAnsi"/>
          <w:sz w:val="24"/>
          <w:szCs w:val="24"/>
        </w:rPr>
        <w:t>α π</w:t>
      </w:r>
      <w:r>
        <w:rPr>
          <w:rFonts w:cstheme="minorHAnsi"/>
          <w:sz w:val="24"/>
          <w:szCs w:val="24"/>
        </w:rPr>
        <w:t>αθήσεις ή άλλης αιτιολογίας παθήσεων μεταξύ αυτών και σπανί</w:t>
      </w:r>
      <w:r w:rsidR="00A27FDA">
        <w:rPr>
          <w:rFonts w:cstheme="minorHAnsi"/>
          <w:sz w:val="24"/>
          <w:szCs w:val="24"/>
        </w:rPr>
        <w:t>ων νοσημάτων</w:t>
      </w:r>
      <w:r>
        <w:rPr>
          <w:rFonts w:cstheme="minorHAnsi"/>
          <w:sz w:val="24"/>
          <w:szCs w:val="24"/>
        </w:rPr>
        <w:t>, για ημερή</w:t>
      </w:r>
      <w:r w:rsidR="00A27FDA">
        <w:rPr>
          <w:rFonts w:cstheme="minorHAnsi"/>
          <w:sz w:val="24"/>
          <w:szCs w:val="24"/>
        </w:rPr>
        <w:t>σιες δόσεις σε μικρότερη ποσότητα αλλά και λιγότερο αριθμό ου</w:t>
      </w:r>
      <w:r>
        <w:rPr>
          <w:rFonts w:cstheme="minorHAnsi"/>
          <w:sz w:val="24"/>
          <w:szCs w:val="24"/>
        </w:rPr>
        <w:t>σιών από αυτές που συνταγογραφούν οι αναισθησιολόγοι και οι παθολόγοι – ογκολό</w:t>
      </w:r>
      <w:r w:rsidR="00A27FDA">
        <w:rPr>
          <w:rFonts w:cstheme="minorHAnsi"/>
          <w:sz w:val="24"/>
          <w:szCs w:val="24"/>
        </w:rPr>
        <w:t>γοι (Αρθρ0 91, Παρ, 5, εδ. β’ και δ).</w:t>
      </w:r>
    </w:p>
    <w:p w:rsidR="00A27FDA" w:rsidRDefault="00A27FDA" w:rsidP="00D2537A">
      <w:pPr>
        <w:jc w:val="both"/>
        <w:rPr>
          <w:rFonts w:cstheme="minorHAnsi"/>
          <w:sz w:val="24"/>
          <w:szCs w:val="24"/>
        </w:rPr>
      </w:pPr>
      <w:r>
        <w:rPr>
          <w:rFonts w:cstheme="minorHAnsi"/>
          <w:sz w:val="24"/>
          <w:szCs w:val="24"/>
        </w:rPr>
        <w:t xml:space="preserve">Επίσης για την αντιμετώπιση νοσημάτων μη νεοπλασματικής αιτιολογίας </w:t>
      </w:r>
      <w:r w:rsidR="00765E52">
        <w:rPr>
          <w:rFonts w:cstheme="minorHAnsi"/>
          <w:sz w:val="24"/>
          <w:szCs w:val="24"/>
        </w:rPr>
        <w:t>δίνεται η δυνατότητα συνταγογράφη</w:t>
      </w:r>
      <w:r>
        <w:rPr>
          <w:rFonts w:cstheme="minorHAnsi"/>
          <w:sz w:val="24"/>
          <w:szCs w:val="24"/>
        </w:rPr>
        <w:t>σης περισσότερων ουσιών και με</w:t>
      </w:r>
      <w:r w:rsidR="00765E52">
        <w:rPr>
          <w:rFonts w:cstheme="minorHAnsi"/>
          <w:sz w:val="24"/>
          <w:szCs w:val="24"/>
        </w:rPr>
        <w:t>γαλύτερων δόσεων σε αναισθησιολόγους ή παθολό</w:t>
      </w:r>
      <w:r>
        <w:rPr>
          <w:rFonts w:cstheme="minorHAnsi"/>
          <w:sz w:val="24"/>
          <w:szCs w:val="24"/>
        </w:rPr>
        <w:t>γους</w:t>
      </w:r>
      <w:r w:rsidR="00765E52">
        <w:rPr>
          <w:rFonts w:cstheme="minorHAnsi"/>
          <w:sz w:val="24"/>
          <w:szCs w:val="24"/>
        </w:rPr>
        <w:t>-</w:t>
      </w:r>
      <w:r>
        <w:rPr>
          <w:rFonts w:cstheme="minorHAnsi"/>
          <w:sz w:val="24"/>
          <w:szCs w:val="24"/>
        </w:rPr>
        <w:t>ογκολόγου</w:t>
      </w:r>
      <w:r w:rsidR="00765E52">
        <w:rPr>
          <w:rFonts w:cstheme="minorHAnsi"/>
          <w:sz w:val="24"/>
          <w:szCs w:val="24"/>
        </w:rPr>
        <w:t>ς με ανάλογες δυνατότητες προσαύ</w:t>
      </w:r>
      <w:r>
        <w:rPr>
          <w:rFonts w:cstheme="minorHAnsi"/>
          <w:sz w:val="24"/>
          <w:szCs w:val="24"/>
        </w:rPr>
        <w:t xml:space="preserve">ξησης δόσεων (αρ91, παρ 5, εδ. </w:t>
      </w:r>
      <w:r w:rsidR="002B2CFE">
        <w:rPr>
          <w:rFonts w:cstheme="minorHAnsi"/>
          <w:sz w:val="24"/>
          <w:szCs w:val="24"/>
        </w:rPr>
        <w:t>ε’).</w:t>
      </w:r>
    </w:p>
    <w:p w:rsidR="00A27FDA" w:rsidRDefault="00A27FDA" w:rsidP="00D2537A">
      <w:pPr>
        <w:jc w:val="both"/>
        <w:rPr>
          <w:rFonts w:cstheme="minorHAnsi"/>
          <w:sz w:val="24"/>
          <w:szCs w:val="24"/>
        </w:rPr>
      </w:pPr>
      <w:r>
        <w:rPr>
          <w:rFonts w:cstheme="minorHAnsi"/>
          <w:sz w:val="24"/>
          <w:szCs w:val="24"/>
        </w:rPr>
        <w:t>Σε συνέχεια επικοινωνίας</w:t>
      </w:r>
      <w:r w:rsidR="002B2CFE">
        <w:rPr>
          <w:rFonts w:cstheme="minorHAnsi"/>
          <w:sz w:val="24"/>
          <w:szCs w:val="24"/>
        </w:rPr>
        <w:t xml:space="preserve"> με επιστημονικούς ιατρικούς συλλόγους λοιπών ειδικοτήτων ιατρών, με μεμονομένους ιατρούς που δια</w:t>
      </w:r>
      <w:r w:rsidR="002E55C7">
        <w:rPr>
          <w:rFonts w:cstheme="minorHAnsi"/>
          <w:sz w:val="24"/>
          <w:szCs w:val="24"/>
        </w:rPr>
        <w:t>χ</w:t>
      </w:r>
      <w:r w:rsidR="002B2CFE">
        <w:rPr>
          <w:rFonts w:cstheme="minorHAnsi"/>
          <w:sz w:val="24"/>
          <w:szCs w:val="24"/>
        </w:rPr>
        <w:t>ειρίζονται περιστατικά σπανίων νοσ</w:t>
      </w:r>
      <w:r w:rsidR="002E55C7">
        <w:rPr>
          <w:rFonts w:cstheme="minorHAnsi"/>
          <w:sz w:val="24"/>
          <w:szCs w:val="24"/>
        </w:rPr>
        <w:t>ημάτων, αλλά και ασθενείς που πά</w:t>
      </w:r>
      <w:r w:rsidR="002B2CFE">
        <w:rPr>
          <w:rFonts w:cstheme="minorHAnsi"/>
          <w:sz w:val="24"/>
          <w:szCs w:val="24"/>
        </w:rPr>
        <w:t xml:space="preserve">σχουν από αυτά, έχει καταγραφεί η ανησυχία τους για προβλήματα που άμεσα θα ανακύψουν λόγων των περιορισμών που προκύπτουν από τις σχετικές </w:t>
      </w:r>
      <w:r w:rsidR="002E55C7">
        <w:rPr>
          <w:rFonts w:cstheme="minorHAnsi"/>
          <w:sz w:val="24"/>
          <w:szCs w:val="24"/>
        </w:rPr>
        <w:t>ρυθμίσεις τόσο ως προς τις λοιπές ειδικό</w:t>
      </w:r>
      <w:r w:rsidR="002B2CFE">
        <w:rPr>
          <w:rFonts w:cstheme="minorHAnsi"/>
          <w:sz w:val="24"/>
          <w:szCs w:val="24"/>
        </w:rPr>
        <w:t>τη</w:t>
      </w:r>
      <w:r w:rsidR="002E55C7">
        <w:rPr>
          <w:rFonts w:cstheme="minorHAnsi"/>
          <w:sz w:val="24"/>
          <w:szCs w:val="24"/>
        </w:rPr>
        <w:t>τες των ιατρών που συνταγογραφού</w:t>
      </w:r>
      <w:r w:rsidR="002B2CFE">
        <w:rPr>
          <w:rFonts w:cstheme="minorHAnsi"/>
          <w:sz w:val="24"/>
          <w:szCs w:val="24"/>
        </w:rPr>
        <w:t>ν ναρκωτικές ουσίες, όσ</w:t>
      </w:r>
      <w:r w:rsidR="002E55C7">
        <w:rPr>
          <w:rFonts w:cstheme="minorHAnsi"/>
          <w:sz w:val="24"/>
          <w:szCs w:val="24"/>
        </w:rPr>
        <w:t>ο και ως προς το είδος την ημερή</w:t>
      </w:r>
      <w:r w:rsidR="002B2CFE">
        <w:rPr>
          <w:rFonts w:cstheme="minorHAnsi"/>
          <w:sz w:val="24"/>
          <w:szCs w:val="24"/>
        </w:rPr>
        <w:t>σια δόση, τη δι</w:t>
      </w:r>
      <w:r w:rsidR="002E55C7">
        <w:rPr>
          <w:rFonts w:cstheme="minorHAnsi"/>
          <w:sz w:val="24"/>
          <w:szCs w:val="24"/>
        </w:rPr>
        <w:t>άρκεια των συνταγών τις προσαυξή</w:t>
      </w:r>
      <w:r w:rsidR="002B2CFE">
        <w:rPr>
          <w:rFonts w:cstheme="minorHAnsi"/>
          <w:sz w:val="24"/>
          <w:szCs w:val="24"/>
        </w:rPr>
        <w:t>σεις των δόσεων κλπ</w:t>
      </w:r>
      <w:r w:rsidR="002E55C7">
        <w:rPr>
          <w:rFonts w:cstheme="minorHAnsi"/>
          <w:sz w:val="24"/>
          <w:szCs w:val="24"/>
        </w:rPr>
        <w:t>, για τις περιπτώσεις των ασθενών με σπάνια νοσή</w:t>
      </w:r>
      <w:r w:rsidR="002B2CFE">
        <w:rPr>
          <w:rFonts w:cstheme="minorHAnsi"/>
          <w:sz w:val="24"/>
          <w:szCs w:val="24"/>
        </w:rPr>
        <w:t>μα</w:t>
      </w:r>
      <w:r w:rsidR="00D52323">
        <w:rPr>
          <w:rFonts w:cstheme="minorHAnsi"/>
          <w:sz w:val="24"/>
          <w:szCs w:val="24"/>
        </w:rPr>
        <w:t>τα που</w:t>
      </w:r>
      <w:r w:rsidR="002E55C7">
        <w:rPr>
          <w:rFonts w:cstheme="minorHAnsi"/>
          <w:sz w:val="24"/>
          <w:szCs w:val="24"/>
        </w:rPr>
        <w:t xml:space="preserve"> τελούν υπό θεραπεί</w:t>
      </w:r>
      <w:r w:rsidR="002B2CFE">
        <w:rPr>
          <w:rFonts w:cstheme="minorHAnsi"/>
          <w:sz w:val="24"/>
          <w:szCs w:val="24"/>
        </w:rPr>
        <w:t>α.</w:t>
      </w:r>
    </w:p>
    <w:p w:rsidR="002B2CFE" w:rsidRDefault="00A00E2B" w:rsidP="00D2537A">
      <w:pPr>
        <w:jc w:val="both"/>
        <w:rPr>
          <w:rFonts w:cstheme="minorHAnsi"/>
          <w:sz w:val="24"/>
          <w:szCs w:val="24"/>
        </w:rPr>
      </w:pPr>
      <w:r>
        <w:rPr>
          <w:rFonts w:cstheme="minorHAnsi"/>
          <w:sz w:val="24"/>
          <w:szCs w:val="24"/>
        </w:rPr>
        <w:t>Το βασικότερο πρόβλημα έγκει</w:t>
      </w:r>
      <w:r w:rsidR="002E55C7">
        <w:rPr>
          <w:rFonts w:cstheme="minorHAnsi"/>
          <w:sz w:val="24"/>
          <w:szCs w:val="24"/>
        </w:rPr>
        <w:t>ται στο γεγονός ό</w:t>
      </w:r>
      <w:r w:rsidR="002B2CFE">
        <w:rPr>
          <w:rFonts w:cstheme="minorHAnsi"/>
          <w:sz w:val="24"/>
          <w:szCs w:val="24"/>
        </w:rPr>
        <w:t>τι οι ιατροί ει</w:t>
      </w:r>
      <w:r w:rsidR="002E55C7">
        <w:rPr>
          <w:rFonts w:cstheme="minorHAnsi"/>
          <w:sz w:val="24"/>
          <w:szCs w:val="24"/>
        </w:rPr>
        <w:t>δικότητας αναισθησιολογίας ή</w:t>
      </w:r>
      <w:r w:rsidR="002B2CFE">
        <w:rPr>
          <w:rFonts w:cstheme="minorHAnsi"/>
          <w:sz w:val="24"/>
          <w:szCs w:val="24"/>
        </w:rPr>
        <w:t xml:space="preserve"> παθ</w:t>
      </w:r>
      <w:r w:rsidR="002E55C7">
        <w:rPr>
          <w:rFonts w:cstheme="minorHAnsi"/>
          <w:sz w:val="24"/>
          <w:szCs w:val="24"/>
        </w:rPr>
        <w:t>ολογίας-ογκολογίας απασχολο</w:t>
      </w:r>
      <w:r>
        <w:rPr>
          <w:rFonts w:cstheme="minorHAnsi"/>
          <w:sz w:val="24"/>
          <w:szCs w:val="24"/>
        </w:rPr>
        <w:t>ύνται κυρίω</w:t>
      </w:r>
      <w:r w:rsidR="002E55C7">
        <w:rPr>
          <w:rFonts w:cstheme="minorHAnsi"/>
          <w:sz w:val="24"/>
          <w:szCs w:val="24"/>
        </w:rPr>
        <w:t>ς στα νοσοκομεία, γεγονό</w:t>
      </w:r>
      <w:r w:rsidR="002B2CFE">
        <w:rPr>
          <w:rFonts w:cstheme="minorHAnsi"/>
          <w:sz w:val="24"/>
          <w:szCs w:val="24"/>
        </w:rPr>
        <w:t>ς που σημαίνει δυσκολία πρόσβασης τω</w:t>
      </w:r>
      <w:r w:rsidR="002E55C7">
        <w:rPr>
          <w:rFonts w:cstheme="minorHAnsi"/>
          <w:sz w:val="24"/>
          <w:szCs w:val="24"/>
        </w:rPr>
        <w:t>ν ασθενών (μεγά</w:t>
      </w:r>
      <w:r w:rsidR="00D52323">
        <w:rPr>
          <w:rFonts w:cstheme="minorHAnsi"/>
          <w:sz w:val="24"/>
          <w:szCs w:val="24"/>
        </w:rPr>
        <w:t>λες αποστάσεις</w:t>
      </w:r>
      <w:r w:rsidR="002E55C7">
        <w:rPr>
          <w:rFonts w:cstheme="minorHAnsi"/>
          <w:sz w:val="24"/>
          <w:szCs w:val="24"/>
        </w:rPr>
        <w:t>, χρονοκαθυστερή</w:t>
      </w:r>
      <w:r w:rsidR="002B2CFE">
        <w:rPr>
          <w:rFonts w:cstheme="minorHAnsi"/>
          <w:sz w:val="24"/>
          <w:szCs w:val="24"/>
        </w:rPr>
        <w:t>σεις στα</w:t>
      </w:r>
      <w:r w:rsidR="002E55C7">
        <w:rPr>
          <w:rFonts w:cstheme="minorHAnsi"/>
          <w:sz w:val="24"/>
          <w:szCs w:val="24"/>
        </w:rPr>
        <w:t xml:space="preserve"> ραντεβού</w:t>
      </w:r>
      <w:r w:rsidR="002B2CFE">
        <w:rPr>
          <w:rFonts w:cstheme="minorHAnsi"/>
          <w:sz w:val="24"/>
          <w:szCs w:val="24"/>
        </w:rPr>
        <w:t xml:space="preserve"> κλπ). Οι άλλες ειδικότητες ιατρών που απασχολούνται στη</w:t>
      </w:r>
      <w:r w:rsidR="002E55C7">
        <w:rPr>
          <w:rFonts w:cstheme="minorHAnsi"/>
          <w:sz w:val="24"/>
          <w:szCs w:val="24"/>
        </w:rPr>
        <w:t>ν Πρω</w:t>
      </w:r>
      <w:r>
        <w:rPr>
          <w:rFonts w:cstheme="minorHAnsi"/>
          <w:sz w:val="24"/>
          <w:szCs w:val="24"/>
        </w:rPr>
        <w:t>τοβάθμια Φροντίδα Υγείας (δημοσί</w:t>
      </w:r>
      <w:r w:rsidR="002E55C7">
        <w:rPr>
          <w:rFonts w:cstheme="minorHAnsi"/>
          <w:sz w:val="24"/>
          <w:szCs w:val="24"/>
        </w:rPr>
        <w:t>ου ή ιδιωτικού χαρακτήρα) και που παρακολουθούν ασθενείς με σπάνια νοσή</w:t>
      </w:r>
      <w:r w:rsidR="002B2CFE">
        <w:rPr>
          <w:rFonts w:cstheme="minorHAnsi"/>
          <w:sz w:val="24"/>
          <w:szCs w:val="24"/>
        </w:rPr>
        <w:t>ματ</w:t>
      </w:r>
      <w:r w:rsidR="002E55C7">
        <w:rPr>
          <w:rFonts w:cstheme="minorHAnsi"/>
          <w:sz w:val="24"/>
          <w:szCs w:val="24"/>
        </w:rPr>
        <w:t>α, έχουν πλέον μικρότερες δυνατότητες συνταγογράφη</w:t>
      </w:r>
      <w:r w:rsidR="002B2CFE">
        <w:rPr>
          <w:rFonts w:cstheme="minorHAnsi"/>
          <w:sz w:val="24"/>
          <w:szCs w:val="24"/>
        </w:rPr>
        <w:t>σης ναρκωτικών ουσιών και των σχετικών ποσοτήτων, αναγ</w:t>
      </w:r>
      <w:r w:rsidR="002E55C7">
        <w:rPr>
          <w:rFonts w:cstheme="minorHAnsi"/>
          <w:sz w:val="24"/>
          <w:szCs w:val="24"/>
        </w:rPr>
        <w:t>καζόμενοι σύμφωνα με το νέ</w:t>
      </w:r>
      <w:r w:rsidR="002B2CFE">
        <w:rPr>
          <w:rFonts w:cstheme="minorHAnsi"/>
          <w:sz w:val="24"/>
          <w:szCs w:val="24"/>
        </w:rPr>
        <w:t>ο θεσμικό πλα</w:t>
      </w:r>
      <w:r>
        <w:rPr>
          <w:rFonts w:cstheme="minorHAnsi"/>
          <w:sz w:val="24"/>
          <w:szCs w:val="24"/>
        </w:rPr>
        <w:t>ί</w:t>
      </w:r>
      <w:r w:rsidR="002E55C7">
        <w:rPr>
          <w:rFonts w:cstheme="minorHAnsi"/>
          <w:sz w:val="24"/>
          <w:szCs w:val="24"/>
        </w:rPr>
        <w:t>σιο να παραπέμπουν τους ασθενείς</w:t>
      </w:r>
      <w:r>
        <w:rPr>
          <w:rFonts w:cstheme="minorHAnsi"/>
          <w:sz w:val="24"/>
          <w:szCs w:val="24"/>
        </w:rPr>
        <w:t xml:space="preserve"> τους για συνταγογράφηση επιπλέο</w:t>
      </w:r>
      <w:r w:rsidR="002E55C7">
        <w:rPr>
          <w:rFonts w:cstheme="minorHAnsi"/>
          <w:sz w:val="24"/>
          <w:szCs w:val="24"/>
        </w:rPr>
        <w:t>ν ουσιών ή προσαύξηση ποσοτήτων στους αναισθησιολόγους ή παθολόγους-ογκολό</w:t>
      </w:r>
      <w:r w:rsidR="002B2CFE">
        <w:rPr>
          <w:rFonts w:cstheme="minorHAnsi"/>
          <w:sz w:val="24"/>
          <w:szCs w:val="24"/>
        </w:rPr>
        <w:t>γους.</w:t>
      </w:r>
    </w:p>
    <w:p w:rsidR="00233A64" w:rsidRDefault="002B2CFE" w:rsidP="00D2537A">
      <w:pPr>
        <w:jc w:val="both"/>
        <w:rPr>
          <w:rFonts w:cstheme="minorHAnsi"/>
          <w:sz w:val="24"/>
          <w:szCs w:val="24"/>
        </w:rPr>
      </w:pPr>
      <w:r>
        <w:rPr>
          <w:rFonts w:cstheme="minorHAnsi"/>
          <w:sz w:val="24"/>
          <w:szCs w:val="24"/>
        </w:rPr>
        <w:t>Σε συ</w:t>
      </w:r>
      <w:r w:rsidR="002E55C7">
        <w:rPr>
          <w:rFonts w:cstheme="minorHAnsi"/>
          <w:sz w:val="24"/>
          <w:szCs w:val="24"/>
        </w:rPr>
        <w:t>ν</w:t>
      </w:r>
      <w:r>
        <w:rPr>
          <w:rFonts w:cstheme="minorHAnsi"/>
          <w:sz w:val="24"/>
          <w:szCs w:val="24"/>
        </w:rPr>
        <w:t>έχεια των ανωτέρων ο</w:t>
      </w:r>
      <w:r w:rsidR="002E55C7">
        <w:rPr>
          <w:rFonts w:cstheme="minorHAnsi"/>
          <w:sz w:val="24"/>
          <w:szCs w:val="24"/>
        </w:rPr>
        <w:t xml:space="preserve"> πρόεδρος προτείνει τη συνεργασία με ανά</w:t>
      </w:r>
      <w:r>
        <w:rPr>
          <w:rFonts w:cstheme="minorHAnsi"/>
          <w:sz w:val="24"/>
          <w:szCs w:val="24"/>
        </w:rPr>
        <w:t xml:space="preserve">λογους </w:t>
      </w:r>
      <w:r w:rsidR="002E55C7">
        <w:rPr>
          <w:rFonts w:cstheme="minorHAnsi"/>
          <w:sz w:val="24"/>
          <w:szCs w:val="24"/>
        </w:rPr>
        <w:t>επιστημονικούς ιατρικούς φορείς για τη διερεύ</w:t>
      </w:r>
      <w:r>
        <w:rPr>
          <w:rFonts w:cstheme="minorHAnsi"/>
          <w:sz w:val="24"/>
          <w:szCs w:val="24"/>
        </w:rPr>
        <w:t>νηση της δυνα</w:t>
      </w:r>
      <w:r w:rsidR="002E55C7">
        <w:rPr>
          <w:rFonts w:cstheme="minorHAnsi"/>
          <w:sz w:val="24"/>
          <w:szCs w:val="24"/>
        </w:rPr>
        <w:t>τό</w:t>
      </w:r>
      <w:r>
        <w:rPr>
          <w:rFonts w:cstheme="minorHAnsi"/>
          <w:sz w:val="24"/>
          <w:szCs w:val="24"/>
        </w:rPr>
        <w:t>τητας</w:t>
      </w:r>
      <w:r w:rsidR="002E55C7">
        <w:rPr>
          <w:rFonts w:cstheme="minorHAnsi"/>
          <w:sz w:val="24"/>
          <w:szCs w:val="24"/>
        </w:rPr>
        <w:t xml:space="preserve"> σύνταξης υπομνή</w:t>
      </w:r>
      <w:r w:rsidR="00932183">
        <w:rPr>
          <w:rFonts w:cstheme="minorHAnsi"/>
          <w:sz w:val="24"/>
          <w:szCs w:val="24"/>
        </w:rPr>
        <w:t>ματος από την</w:t>
      </w:r>
      <w:r>
        <w:rPr>
          <w:rFonts w:cstheme="minorHAnsi"/>
          <w:sz w:val="24"/>
          <w:szCs w:val="24"/>
        </w:rPr>
        <w:t xml:space="preserve"> </w:t>
      </w:r>
      <w:r w:rsidR="002E55C7">
        <w:rPr>
          <w:rFonts w:cstheme="minorHAnsi"/>
          <w:sz w:val="24"/>
          <w:szCs w:val="24"/>
        </w:rPr>
        <w:t xml:space="preserve">ΕΟΣ-ΣΠΑΝΟΠΑ </w:t>
      </w:r>
      <w:r w:rsidR="003B2203">
        <w:rPr>
          <w:rFonts w:cstheme="minorHAnsi"/>
          <w:sz w:val="24"/>
          <w:szCs w:val="24"/>
        </w:rPr>
        <w:t>προς το Υπουργείο Υ</w:t>
      </w:r>
      <w:r>
        <w:rPr>
          <w:rFonts w:cstheme="minorHAnsi"/>
          <w:sz w:val="24"/>
          <w:szCs w:val="24"/>
        </w:rPr>
        <w:t>γ</w:t>
      </w:r>
      <w:r w:rsidR="003B2203">
        <w:rPr>
          <w:rFonts w:cstheme="minorHAnsi"/>
          <w:sz w:val="24"/>
          <w:szCs w:val="24"/>
        </w:rPr>
        <w:t>εί</w:t>
      </w:r>
      <w:r w:rsidR="00A00E2B">
        <w:rPr>
          <w:rFonts w:cstheme="minorHAnsi"/>
          <w:sz w:val="24"/>
          <w:szCs w:val="24"/>
        </w:rPr>
        <w:t>ας που θα παραθέτει τους ανωτέρω</w:t>
      </w:r>
      <w:r w:rsidR="003B2203">
        <w:rPr>
          <w:rFonts w:cstheme="minorHAnsi"/>
          <w:sz w:val="24"/>
          <w:szCs w:val="24"/>
        </w:rPr>
        <w:t xml:space="preserve"> προβληματισμούς που προκαλούν ανισότητες στην πρόσβαση των ασθενών με σπά</w:t>
      </w:r>
      <w:r>
        <w:rPr>
          <w:rFonts w:cstheme="minorHAnsi"/>
          <w:sz w:val="24"/>
          <w:szCs w:val="24"/>
        </w:rPr>
        <w:t>νια νοσήματα στη θεραπεί</w:t>
      </w:r>
      <w:r w:rsidR="003B2203">
        <w:rPr>
          <w:rFonts w:cstheme="minorHAnsi"/>
          <w:sz w:val="24"/>
          <w:szCs w:val="24"/>
        </w:rPr>
        <w:t>α και στο φάρμακο για τη διαχεί</w:t>
      </w:r>
      <w:r>
        <w:rPr>
          <w:rFonts w:cstheme="minorHAnsi"/>
          <w:sz w:val="24"/>
          <w:szCs w:val="24"/>
        </w:rPr>
        <w:t>ριση του πόνου</w:t>
      </w:r>
      <w:r w:rsidR="003B2203">
        <w:rPr>
          <w:rFonts w:cstheme="minorHAnsi"/>
          <w:sz w:val="24"/>
          <w:szCs w:val="24"/>
        </w:rPr>
        <w:t>. Πληρο</w:t>
      </w:r>
      <w:r w:rsidR="00A00E2B">
        <w:rPr>
          <w:rFonts w:cstheme="minorHAnsi"/>
          <w:sz w:val="24"/>
          <w:szCs w:val="24"/>
        </w:rPr>
        <w:t>φορίες αναφέρουν ό</w:t>
      </w:r>
      <w:r w:rsidR="003B2203">
        <w:rPr>
          <w:rFonts w:cstheme="minorHAnsi"/>
          <w:sz w:val="24"/>
          <w:szCs w:val="24"/>
        </w:rPr>
        <w:t>τι το Υπουργείο Υγείας προσανατολί</w:t>
      </w:r>
      <w:r w:rsidR="00233A64">
        <w:rPr>
          <w:rFonts w:cstheme="minorHAnsi"/>
          <w:sz w:val="24"/>
          <w:szCs w:val="24"/>
        </w:rPr>
        <w:t>ζεται προς τροποποίησ</w:t>
      </w:r>
      <w:r w:rsidR="003B2203">
        <w:rPr>
          <w:rFonts w:cstheme="minorHAnsi"/>
          <w:sz w:val="24"/>
          <w:szCs w:val="24"/>
        </w:rPr>
        <w:t>η των σχετικών ρυθμίσεων με διεύ</w:t>
      </w:r>
      <w:r w:rsidR="00233A64">
        <w:rPr>
          <w:rFonts w:cstheme="minorHAnsi"/>
          <w:sz w:val="24"/>
          <w:szCs w:val="24"/>
        </w:rPr>
        <w:t>ρυνση των ναρκωτικώ</w:t>
      </w:r>
      <w:r w:rsidR="003B2203">
        <w:rPr>
          <w:rFonts w:cstheme="minorHAnsi"/>
          <w:sz w:val="24"/>
          <w:szCs w:val="24"/>
        </w:rPr>
        <w:t>ν ουσιών και των σχετικών ποσοτήτων που δύνανται να συνταγογραφούνται από ιατρούς ά</w:t>
      </w:r>
      <w:r w:rsidR="00A00E2B">
        <w:rPr>
          <w:rFonts w:cstheme="minorHAnsi"/>
          <w:sz w:val="24"/>
          <w:szCs w:val="24"/>
        </w:rPr>
        <w:t>λλων ειδικοτή</w:t>
      </w:r>
      <w:r w:rsidR="00233A64">
        <w:rPr>
          <w:rFonts w:cstheme="minorHAnsi"/>
          <w:sz w:val="24"/>
          <w:szCs w:val="24"/>
        </w:rPr>
        <w:t>των.</w:t>
      </w:r>
    </w:p>
    <w:p w:rsidR="00233A64" w:rsidRPr="0089300E" w:rsidRDefault="003B2203" w:rsidP="00D2537A">
      <w:pPr>
        <w:jc w:val="both"/>
        <w:rPr>
          <w:rFonts w:cstheme="minorHAnsi"/>
          <w:sz w:val="24"/>
          <w:szCs w:val="24"/>
        </w:rPr>
      </w:pPr>
      <w:r>
        <w:rPr>
          <w:rFonts w:cstheme="minorHAnsi"/>
          <w:sz w:val="24"/>
          <w:szCs w:val="24"/>
        </w:rPr>
        <w:t>Το ΔΣ εξουσιοδοτεί τον πρόεδρο σε συνέχεια των σχετικών επαφών να προβεί</w:t>
      </w:r>
      <w:r w:rsidR="00A00E2B">
        <w:rPr>
          <w:rFonts w:cstheme="minorHAnsi"/>
          <w:sz w:val="24"/>
          <w:szCs w:val="24"/>
        </w:rPr>
        <w:t xml:space="preserve"> στη σύνταξη του σχετικού υπομνή</w:t>
      </w:r>
      <w:r>
        <w:rPr>
          <w:rFonts w:cstheme="minorHAnsi"/>
          <w:sz w:val="24"/>
          <w:szCs w:val="24"/>
        </w:rPr>
        <w:t>ματος αν αυτό κριθεί απαραίτητο</w:t>
      </w:r>
      <w:r w:rsidR="00233A64">
        <w:rPr>
          <w:rFonts w:cstheme="minorHAnsi"/>
          <w:sz w:val="24"/>
          <w:szCs w:val="24"/>
        </w:rPr>
        <w:t>.</w:t>
      </w:r>
    </w:p>
    <w:p w:rsidR="00D2537A" w:rsidRPr="00D2537A" w:rsidRDefault="00D2537A" w:rsidP="00D2537A">
      <w:pPr>
        <w:jc w:val="both"/>
        <w:rPr>
          <w:rFonts w:cstheme="minorHAnsi"/>
          <w:b/>
          <w:sz w:val="24"/>
          <w:szCs w:val="24"/>
        </w:rPr>
      </w:pPr>
      <w:r w:rsidRPr="00D2537A">
        <w:rPr>
          <w:rFonts w:cstheme="minorHAnsi"/>
          <w:b/>
          <w:sz w:val="24"/>
          <w:szCs w:val="24"/>
        </w:rPr>
        <w:lastRenderedPageBreak/>
        <w:t>ΘΕΜΑ 3</w:t>
      </w:r>
      <w:r w:rsidRPr="00D2537A">
        <w:rPr>
          <w:rFonts w:cstheme="minorHAnsi"/>
          <w:b/>
          <w:sz w:val="24"/>
          <w:szCs w:val="24"/>
          <w:vertAlign w:val="superscript"/>
        </w:rPr>
        <w:t xml:space="preserve">ον </w:t>
      </w:r>
      <w:r w:rsidRPr="00D2537A">
        <w:rPr>
          <w:rFonts w:cstheme="minorHAnsi"/>
          <w:b/>
          <w:sz w:val="24"/>
          <w:szCs w:val="24"/>
        </w:rPr>
        <w:t xml:space="preserve">:  Συνεργασία με συλλόγους ασθενών και επιστημονικές οργανώσεις που σχετίζονται με τις Σπάνιες Παθήσεις. </w:t>
      </w:r>
    </w:p>
    <w:p w:rsidR="00D2537A" w:rsidRDefault="008F558F" w:rsidP="00D2537A">
      <w:pPr>
        <w:jc w:val="both"/>
        <w:rPr>
          <w:rFonts w:cstheme="minorHAnsi"/>
          <w:sz w:val="24"/>
          <w:szCs w:val="24"/>
        </w:rPr>
      </w:pPr>
      <w:r>
        <w:rPr>
          <w:rFonts w:cstheme="minorHAnsi"/>
          <w:sz w:val="24"/>
          <w:szCs w:val="24"/>
        </w:rPr>
        <w:t>Α) Ο κ Κοντοπίδης και η κ Δεσύπρη ενημέρωσαν ότι μετά από μεγάλο διά</w:t>
      </w:r>
      <w:r w:rsidR="00BA4A68">
        <w:rPr>
          <w:rFonts w:cstheme="minorHAnsi"/>
          <w:sz w:val="24"/>
          <w:szCs w:val="24"/>
        </w:rPr>
        <w:t>στημα απουσί</w:t>
      </w:r>
      <w:r>
        <w:rPr>
          <w:rFonts w:cstheme="minorHAnsi"/>
          <w:sz w:val="24"/>
          <w:szCs w:val="24"/>
        </w:rPr>
        <w:t>ας σχετικής πληροφόρησης, προσφάτως συστήθηκε με σύντομες διαδι</w:t>
      </w:r>
      <w:r w:rsidR="00BA4A68">
        <w:rPr>
          <w:rFonts w:cstheme="minorHAnsi"/>
          <w:sz w:val="24"/>
          <w:szCs w:val="24"/>
        </w:rPr>
        <w:t>κασίες</w:t>
      </w:r>
      <w:r>
        <w:rPr>
          <w:rFonts w:cstheme="minorHAnsi"/>
          <w:sz w:val="24"/>
          <w:szCs w:val="24"/>
        </w:rPr>
        <w:t>, σύλλογος μονοασθενών με σπάνια νοσή</w:t>
      </w:r>
      <w:r w:rsidR="00BA4A68">
        <w:rPr>
          <w:rFonts w:cstheme="minorHAnsi"/>
          <w:sz w:val="24"/>
          <w:szCs w:val="24"/>
        </w:rPr>
        <w:t>ματα. Στο πλαίσιο αυτό κρίνετ</w:t>
      </w:r>
      <w:r>
        <w:rPr>
          <w:rFonts w:cstheme="minorHAnsi"/>
          <w:sz w:val="24"/>
          <w:szCs w:val="24"/>
        </w:rPr>
        <w:t>αι απαραίτητη η άμεση επικοινωνί</w:t>
      </w:r>
      <w:r w:rsidR="00BA4A68">
        <w:rPr>
          <w:rFonts w:cstheme="minorHAnsi"/>
          <w:sz w:val="24"/>
          <w:szCs w:val="24"/>
        </w:rPr>
        <w:t>α με τη</w:t>
      </w:r>
      <w:r w:rsidR="00D3220E">
        <w:rPr>
          <w:rFonts w:cstheme="minorHAnsi"/>
          <w:sz w:val="24"/>
          <w:szCs w:val="24"/>
        </w:rPr>
        <w:t>ν προσωρινή διοίκη</w:t>
      </w:r>
      <w:r>
        <w:rPr>
          <w:rFonts w:cstheme="minorHAnsi"/>
          <w:sz w:val="24"/>
          <w:szCs w:val="24"/>
        </w:rPr>
        <w:t>ση του φορέα ώ</w:t>
      </w:r>
      <w:r w:rsidR="00BA4A68">
        <w:rPr>
          <w:rFonts w:cstheme="minorHAnsi"/>
          <w:sz w:val="24"/>
          <w:szCs w:val="24"/>
        </w:rPr>
        <w:t xml:space="preserve">στε σύμφωνα με τα καταστατικά αυτού αλλά και της </w:t>
      </w:r>
      <w:r>
        <w:rPr>
          <w:rFonts w:cstheme="minorHAnsi"/>
          <w:sz w:val="24"/>
          <w:szCs w:val="24"/>
        </w:rPr>
        <w:t>ΕΟΣ-ΣΠΑΝΟΠΑ να δρομολογηθούν οι διαδικασίες λήψης αποφά</w:t>
      </w:r>
      <w:r w:rsidR="00BA4A68">
        <w:rPr>
          <w:rFonts w:cstheme="minorHAnsi"/>
          <w:sz w:val="24"/>
          <w:szCs w:val="24"/>
        </w:rPr>
        <w:t>σεων και από τους 2</w:t>
      </w:r>
      <w:r>
        <w:rPr>
          <w:rFonts w:cstheme="minorHAnsi"/>
          <w:sz w:val="24"/>
          <w:szCs w:val="24"/>
        </w:rPr>
        <w:t xml:space="preserve"> φορείς για την ένταξη – εγγραφή του νέου συλλό</w:t>
      </w:r>
      <w:r w:rsidR="00BA4A68">
        <w:rPr>
          <w:rFonts w:cstheme="minorHAnsi"/>
          <w:sz w:val="24"/>
          <w:szCs w:val="24"/>
        </w:rPr>
        <w:t>γου στην ομοσπονδία. Στό</w:t>
      </w:r>
      <w:r>
        <w:rPr>
          <w:rFonts w:cstheme="minorHAnsi"/>
          <w:sz w:val="24"/>
          <w:szCs w:val="24"/>
        </w:rPr>
        <w:t>χος είναι η συστράτευση των δυνάμεων ώ</w:t>
      </w:r>
      <w:r w:rsidR="00BA4A68">
        <w:rPr>
          <w:rFonts w:cstheme="minorHAnsi"/>
          <w:sz w:val="24"/>
          <w:szCs w:val="24"/>
        </w:rPr>
        <w:t>σ</w:t>
      </w:r>
      <w:r>
        <w:rPr>
          <w:rFonts w:cstheme="minorHAnsi"/>
          <w:sz w:val="24"/>
          <w:szCs w:val="24"/>
        </w:rPr>
        <w:t>τε στο π</w:t>
      </w:r>
      <w:r w:rsidR="00D3220E">
        <w:rPr>
          <w:rFonts w:cstheme="minorHAnsi"/>
          <w:sz w:val="24"/>
          <w:szCs w:val="24"/>
        </w:rPr>
        <w:t>λαίσιο προκήρυ</w:t>
      </w:r>
      <w:r>
        <w:rPr>
          <w:rFonts w:cstheme="minorHAnsi"/>
          <w:sz w:val="24"/>
          <w:szCs w:val="24"/>
        </w:rPr>
        <w:t>ξης εκλογών του νέ</w:t>
      </w:r>
      <w:r w:rsidR="00D3220E">
        <w:rPr>
          <w:rFonts w:cstheme="minorHAnsi"/>
          <w:sz w:val="24"/>
          <w:szCs w:val="24"/>
        </w:rPr>
        <w:t>ου συλλόγου για τη συγκρότη</w:t>
      </w:r>
      <w:r w:rsidR="00BA4A68">
        <w:rPr>
          <w:rFonts w:cstheme="minorHAnsi"/>
          <w:sz w:val="24"/>
          <w:szCs w:val="24"/>
        </w:rPr>
        <w:t>ση ορ</w:t>
      </w:r>
      <w:r w:rsidR="00D3220E">
        <w:rPr>
          <w:rFonts w:cstheme="minorHAnsi"/>
          <w:sz w:val="24"/>
          <w:szCs w:val="24"/>
        </w:rPr>
        <w:t>γάνων διοίκη</w:t>
      </w:r>
      <w:r>
        <w:rPr>
          <w:rFonts w:cstheme="minorHAnsi"/>
          <w:sz w:val="24"/>
          <w:szCs w:val="24"/>
        </w:rPr>
        <w:t>σης αυτού, να προβλεφθεί η εκλογική διαδικασία για ανά</w:t>
      </w:r>
      <w:r w:rsidR="00BA4A68">
        <w:rPr>
          <w:rFonts w:cstheme="minorHAnsi"/>
          <w:sz w:val="24"/>
          <w:szCs w:val="24"/>
        </w:rPr>
        <w:t>δειξη α</w:t>
      </w:r>
      <w:r>
        <w:rPr>
          <w:rFonts w:cstheme="minorHAnsi"/>
          <w:sz w:val="24"/>
          <w:szCs w:val="24"/>
        </w:rPr>
        <w:t>ντιπροσώπων του στη γενική συνέ</w:t>
      </w:r>
      <w:r w:rsidR="00BA4A68">
        <w:rPr>
          <w:rFonts w:cstheme="minorHAnsi"/>
          <w:sz w:val="24"/>
          <w:szCs w:val="24"/>
        </w:rPr>
        <w:t xml:space="preserve">λευση της </w:t>
      </w:r>
      <w:r>
        <w:rPr>
          <w:rFonts w:cstheme="minorHAnsi"/>
          <w:sz w:val="24"/>
          <w:szCs w:val="24"/>
        </w:rPr>
        <w:t>ΕΟΣ-ΣΠΑΝΟΠΑ</w:t>
      </w:r>
      <w:r w:rsidR="00BA4A68">
        <w:rPr>
          <w:rFonts w:cstheme="minorHAnsi"/>
          <w:sz w:val="24"/>
          <w:szCs w:val="24"/>
        </w:rPr>
        <w:t>.</w:t>
      </w:r>
    </w:p>
    <w:p w:rsidR="00BA4A68" w:rsidRDefault="00BA4A68" w:rsidP="00D2537A">
      <w:pPr>
        <w:jc w:val="both"/>
        <w:rPr>
          <w:rFonts w:cstheme="minorHAnsi"/>
          <w:sz w:val="24"/>
          <w:szCs w:val="24"/>
        </w:rPr>
      </w:pPr>
      <w:r>
        <w:rPr>
          <w:rFonts w:cstheme="minorHAnsi"/>
          <w:sz w:val="24"/>
          <w:szCs w:val="24"/>
        </w:rPr>
        <w:t>Στο πλαίσιο αυτό αποφασίζεται ν</w:t>
      </w:r>
      <w:r w:rsidR="008F558F">
        <w:rPr>
          <w:rFonts w:cstheme="minorHAnsi"/>
          <w:sz w:val="24"/>
          <w:szCs w:val="24"/>
        </w:rPr>
        <w:t>α γίνουν άμεσα οι σχετικές επαφές με τον νέο φορέ</w:t>
      </w:r>
      <w:r>
        <w:rPr>
          <w:rFonts w:cstheme="minorHAnsi"/>
          <w:sz w:val="24"/>
          <w:szCs w:val="24"/>
        </w:rPr>
        <w:t xml:space="preserve">α για την </w:t>
      </w:r>
      <w:r w:rsidR="00D3220E">
        <w:rPr>
          <w:rFonts w:cstheme="minorHAnsi"/>
          <w:sz w:val="24"/>
          <w:szCs w:val="24"/>
        </w:rPr>
        <w:t>προώθηση των σχετικών διαδικασιώ</w:t>
      </w:r>
      <w:r>
        <w:rPr>
          <w:rFonts w:cstheme="minorHAnsi"/>
          <w:sz w:val="24"/>
          <w:szCs w:val="24"/>
        </w:rPr>
        <w:t xml:space="preserve">ν. </w:t>
      </w:r>
    </w:p>
    <w:p w:rsidR="00BA4A68" w:rsidRDefault="008F558F" w:rsidP="00D2537A">
      <w:pPr>
        <w:jc w:val="both"/>
        <w:rPr>
          <w:rFonts w:cstheme="minorHAnsi"/>
          <w:sz w:val="24"/>
          <w:szCs w:val="24"/>
        </w:rPr>
      </w:pPr>
      <w:r>
        <w:rPr>
          <w:rFonts w:cstheme="minorHAnsi"/>
          <w:sz w:val="24"/>
          <w:szCs w:val="24"/>
        </w:rPr>
        <w:t>Β) Ο πρό</w:t>
      </w:r>
      <w:r w:rsidR="00BA4A68">
        <w:rPr>
          <w:rFonts w:cstheme="minorHAnsi"/>
          <w:sz w:val="24"/>
          <w:szCs w:val="24"/>
        </w:rPr>
        <w:t xml:space="preserve">εδρος αναφέρει </w:t>
      </w:r>
      <w:r w:rsidR="00D3220E">
        <w:rPr>
          <w:rFonts w:cstheme="minorHAnsi"/>
          <w:sz w:val="24"/>
          <w:szCs w:val="24"/>
        </w:rPr>
        <w:t>ό</w:t>
      </w:r>
      <w:r>
        <w:rPr>
          <w:rFonts w:cstheme="minorHAnsi"/>
          <w:sz w:val="24"/>
          <w:szCs w:val="24"/>
        </w:rPr>
        <w:t>τι στο πλαίσιο της ενδυνάμωσης του ρόλου και του έ</w:t>
      </w:r>
      <w:r w:rsidR="00D05615">
        <w:rPr>
          <w:rFonts w:cstheme="minorHAnsi"/>
          <w:sz w:val="24"/>
          <w:szCs w:val="24"/>
        </w:rPr>
        <w:t>ργου της ομοσπονδίας, κρίνεται απαραίτητη η επικοινωνία με επιστη</w:t>
      </w:r>
      <w:r>
        <w:rPr>
          <w:rFonts w:cstheme="minorHAnsi"/>
          <w:sz w:val="24"/>
          <w:szCs w:val="24"/>
        </w:rPr>
        <w:t>μονικούς φορείς πχ ιατρών, βιολόγων, γενετιστώ</w:t>
      </w:r>
      <w:r w:rsidR="00D05615">
        <w:rPr>
          <w:rFonts w:cstheme="minorHAnsi"/>
          <w:sz w:val="24"/>
          <w:szCs w:val="24"/>
        </w:rPr>
        <w:t xml:space="preserve">ν </w:t>
      </w:r>
      <w:r>
        <w:rPr>
          <w:rFonts w:cstheme="minorHAnsi"/>
          <w:sz w:val="24"/>
          <w:szCs w:val="24"/>
        </w:rPr>
        <w:t>κλπ, προκειμένου να γίνουν αρωγά μέλη αυτής και να συνδιοργανωθού</w:t>
      </w:r>
      <w:r w:rsidR="00D05615">
        <w:rPr>
          <w:rFonts w:cstheme="minorHAnsi"/>
          <w:sz w:val="24"/>
          <w:szCs w:val="24"/>
        </w:rPr>
        <w:t xml:space="preserve">ν ημερίδες, </w:t>
      </w:r>
      <w:r>
        <w:rPr>
          <w:rFonts w:cstheme="minorHAnsi"/>
          <w:sz w:val="24"/>
          <w:szCs w:val="24"/>
        </w:rPr>
        <w:t>επιμορφωτικά σεμινάρια και κοινές δράσεις που θα σχετίζονται με θέ</w:t>
      </w:r>
      <w:r w:rsidR="00D05615">
        <w:rPr>
          <w:rFonts w:cstheme="minorHAnsi"/>
          <w:sz w:val="24"/>
          <w:szCs w:val="24"/>
        </w:rPr>
        <w:t>ματ</w:t>
      </w:r>
      <w:r>
        <w:rPr>
          <w:rFonts w:cstheme="minorHAnsi"/>
          <w:sz w:val="24"/>
          <w:szCs w:val="24"/>
        </w:rPr>
        <w:t>α σπανίων παθή</w:t>
      </w:r>
      <w:r w:rsidR="00D05615">
        <w:rPr>
          <w:rFonts w:cstheme="minorHAnsi"/>
          <w:sz w:val="24"/>
          <w:szCs w:val="24"/>
        </w:rPr>
        <w:t xml:space="preserve">σεων. </w:t>
      </w:r>
    </w:p>
    <w:p w:rsidR="00D05615" w:rsidRPr="00D05615" w:rsidRDefault="00D05615" w:rsidP="00D2537A">
      <w:pPr>
        <w:jc w:val="both"/>
        <w:rPr>
          <w:rFonts w:cstheme="minorHAnsi"/>
          <w:sz w:val="24"/>
          <w:szCs w:val="24"/>
        </w:rPr>
      </w:pPr>
      <w:r>
        <w:rPr>
          <w:rFonts w:cstheme="minorHAnsi"/>
          <w:sz w:val="24"/>
          <w:szCs w:val="24"/>
        </w:rPr>
        <w:t>Στο πλαίσιο αυτό π</w:t>
      </w:r>
      <w:r w:rsidR="008F558F">
        <w:rPr>
          <w:rFonts w:cstheme="minorHAnsi"/>
          <w:sz w:val="24"/>
          <w:szCs w:val="24"/>
        </w:rPr>
        <w:t>ροτείνεται η συνεργασία με την Ιατρική Εταιρεία Αθηνών και τον Πανελλήνιο Σύλλογο Ιατρών των ΚΕΠΑ, για τη διοργάνωση διή</w:t>
      </w:r>
      <w:r>
        <w:rPr>
          <w:rFonts w:cstheme="minorHAnsi"/>
          <w:sz w:val="24"/>
          <w:szCs w:val="24"/>
        </w:rPr>
        <w:t>μερων σεμιναρίων αλλά και διαμόρφωσης ανάλογου εποπτικού υλικο</w:t>
      </w:r>
      <w:r w:rsidR="008F558F">
        <w:rPr>
          <w:rFonts w:cstheme="minorHAnsi"/>
          <w:sz w:val="24"/>
          <w:szCs w:val="24"/>
        </w:rPr>
        <w:t>ύ για επιμόρφωση των ιατρών μελώ</w:t>
      </w:r>
      <w:r>
        <w:rPr>
          <w:rFonts w:cstheme="minorHAnsi"/>
          <w:sz w:val="24"/>
          <w:szCs w:val="24"/>
        </w:rPr>
        <w:t>ν τ</w:t>
      </w:r>
      <w:r w:rsidR="008F558F">
        <w:rPr>
          <w:rFonts w:cstheme="minorHAnsi"/>
          <w:sz w:val="24"/>
          <w:szCs w:val="24"/>
        </w:rPr>
        <w:t>ων ΚΕΠΑ σχετικά με την τεκμηρίωση της πιστοποίησης των σπανί</w:t>
      </w:r>
      <w:r>
        <w:rPr>
          <w:rFonts w:cstheme="minorHAnsi"/>
          <w:sz w:val="24"/>
          <w:szCs w:val="24"/>
        </w:rPr>
        <w:t>ων νοσημάτων στο πλαίσιο της σχετικής διαδικασίας (</w:t>
      </w:r>
      <w:proofErr w:type="spellStart"/>
      <w:r>
        <w:rPr>
          <w:rFonts w:cstheme="minorHAnsi"/>
          <w:sz w:val="24"/>
          <w:szCs w:val="24"/>
          <w:lang w:val="en-US"/>
        </w:rPr>
        <w:t>orphanet</w:t>
      </w:r>
      <w:proofErr w:type="spellEnd"/>
      <w:r w:rsidRPr="00D05615">
        <w:rPr>
          <w:rFonts w:cstheme="minorHAnsi"/>
          <w:sz w:val="24"/>
          <w:szCs w:val="24"/>
        </w:rPr>
        <w:t>).</w:t>
      </w:r>
    </w:p>
    <w:p w:rsidR="00D05615" w:rsidRDefault="00D05615" w:rsidP="00D2537A">
      <w:pPr>
        <w:jc w:val="both"/>
        <w:rPr>
          <w:rFonts w:cstheme="minorHAnsi"/>
          <w:sz w:val="24"/>
          <w:szCs w:val="24"/>
        </w:rPr>
      </w:pPr>
      <w:r>
        <w:rPr>
          <w:rFonts w:cstheme="minorHAnsi"/>
          <w:sz w:val="24"/>
          <w:szCs w:val="24"/>
        </w:rPr>
        <w:t xml:space="preserve">Το </w:t>
      </w:r>
      <w:r w:rsidR="008F558F">
        <w:rPr>
          <w:rFonts w:cstheme="minorHAnsi"/>
          <w:sz w:val="24"/>
          <w:szCs w:val="24"/>
        </w:rPr>
        <w:t>ΔΣ αποφασίζει κ</w:t>
      </w:r>
      <w:r>
        <w:rPr>
          <w:rFonts w:cstheme="minorHAnsi"/>
          <w:sz w:val="24"/>
          <w:szCs w:val="24"/>
        </w:rPr>
        <w:t>α</w:t>
      </w:r>
      <w:r w:rsidR="008F558F">
        <w:rPr>
          <w:rFonts w:cstheme="minorHAnsi"/>
          <w:sz w:val="24"/>
          <w:szCs w:val="24"/>
        </w:rPr>
        <w:t>ι αναθέτει στον πρόεδρο τη διερεύνηση του θέματος και τη σύνταξη σχετικών επιστολών προκειμένου να αναπτυχθεί</w:t>
      </w:r>
      <w:r>
        <w:rPr>
          <w:rFonts w:cstheme="minorHAnsi"/>
          <w:sz w:val="24"/>
          <w:szCs w:val="24"/>
        </w:rPr>
        <w:t xml:space="preserve"> η προαναφερόμενη συνεργασία.</w:t>
      </w:r>
    </w:p>
    <w:p w:rsidR="00D05615" w:rsidRPr="00D05615" w:rsidRDefault="008F558F" w:rsidP="00D2537A">
      <w:pPr>
        <w:jc w:val="both"/>
        <w:rPr>
          <w:rFonts w:cstheme="minorHAnsi"/>
          <w:sz w:val="24"/>
          <w:szCs w:val="24"/>
        </w:rPr>
      </w:pPr>
      <w:r>
        <w:rPr>
          <w:rFonts w:cstheme="minorHAnsi"/>
          <w:sz w:val="24"/>
          <w:szCs w:val="24"/>
        </w:rPr>
        <w:t>Γ) Από τις αρχές του 2019 έχει έ</w:t>
      </w:r>
      <w:r w:rsidR="00D05615">
        <w:rPr>
          <w:rFonts w:cstheme="minorHAnsi"/>
          <w:sz w:val="24"/>
          <w:szCs w:val="24"/>
        </w:rPr>
        <w:t xml:space="preserve">λθει σε επικοινωνία με την </w:t>
      </w:r>
      <w:r>
        <w:rPr>
          <w:rFonts w:cstheme="minorHAnsi"/>
          <w:sz w:val="24"/>
          <w:szCs w:val="24"/>
        </w:rPr>
        <w:t xml:space="preserve">ΕΟΣ-ΣΠΑΝΟΠΑ ο σύλλογος </w:t>
      </w:r>
      <w:r w:rsidR="00D3220E">
        <w:rPr>
          <w:rFonts w:cstheme="minorHAnsi"/>
          <w:sz w:val="24"/>
          <w:szCs w:val="24"/>
        </w:rPr>
        <w:t>«Ελληνικ</w:t>
      </w:r>
      <w:r>
        <w:rPr>
          <w:rFonts w:cstheme="minorHAnsi"/>
          <w:sz w:val="24"/>
          <w:szCs w:val="24"/>
        </w:rPr>
        <w:t>ή Εταιρεία Αντιρευματικού Α</w:t>
      </w:r>
      <w:r w:rsidR="00D3220E">
        <w:rPr>
          <w:rFonts w:cstheme="minorHAnsi"/>
          <w:sz w:val="24"/>
          <w:szCs w:val="24"/>
        </w:rPr>
        <w:t>γώ</w:t>
      </w:r>
      <w:r w:rsidR="00D05615">
        <w:rPr>
          <w:rFonts w:cstheme="minorHAnsi"/>
          <w:sz w:val="24"/>
          <w:szCs w:val="24"/>
        </w:rPr>
        <w:t>να</w:t>
      </w:r>
      <w:r>
        <w:rPr>
          <w:rFonts w:cstheme="minorHAnsi"/>
          <w:sz w:val="24"/>
          <w:szCs w:val="24"/>
        </w:rPr>
        <w:t xml:space="preserve"> </w:t>
      </w:r>
      <w:r w:rsidR="00D05615">
        <w:rPr>
          <w:rFonts w:cstheme="minorHAnsi"/>
          <w:sz w:val="24"/>
          <w:szCs w:val="24"/>
        </w:rPr>
        <w:t>-</w:t>
      </w:r>
      <w:r w:rsidR="00D3220E">
        <w:rPr>
          <w:rFonts w:cstheme="minorHAnsi"/>
          <w:sz w:val="24"/>
          <w:szCs w:val="24"/>
        </w:rPr>
        <w:t xml:space="preserve"> ΕΛ.Ε.ΑΝ.Α», προκειμένου να εξεταστεί</w:t>
      </w:r>
      <w:r>
        <w:rPr>
          <w:rFonts w:cstheme="minorHAnsi"/>
          <w:sz w:val="24"/>
          <w:szCs w:val="24"/>
        </w:rPr>
        <w:t xml:space="preserve"> η δυνατότητα ένταξης αυτού στην ομοσπονδία. Έγιναν επαφές με τη πρό</w:t>
      </w:r>
      <w:r w:rsidR="00D05615">
        <w:rPr>
          <w:rFonts w:cstheme="minorHAnsi"/>
          <w:sz w:val="24"/>
          <w:szCs w:val="24"/>
        </w:rPr>
        <w:t xml:space="preserve">εδρο </w:t>
      </w:r>
      <w:r>
        <w:rPr>
          <w:rFonts w:cstheme="minorHAnsi"/>
          <w:sz w:val="24"/>
          <w:szCs w:val="24"/>
        </w:rPr>
        <w:t>κ Παππά όπου ζητήθηκε το καταστατικό του φορέα προκειμένου να υπά</w:t>
      </w:r>
      <w:r w:rsidR="00D05615">
        <w:rPr>
          <w:rFonts w:cstheme="minorHAnsi"/>
          <w:sz w:val="24"/>
          <w:szCs w:val="24"/>
        </w:rPr>
        <w:t>ρξει σ</w:t>
      </w:r>
      <w:r>
        <w:rPr>
          <w:rFonts w:cstheme="minorHAnsi"/>
          <w:sz w:val="24"/>
          <w:szCs w:val="24"/>
        </w:rPr>
        <w:t>χετική γνωμοδότηση για τη δυνατότητα εγγραφή</w:t>
      </w:r>
      <w:r w:rsidR="00D05615">
        <w:rPr>
          <w:rFonts w:cstheme="minorHAnsi"/>
          <w:sz w:val="24"/>
          <w:szCs w:val="24"/>
        </w:rPr>
        <w:t xml:space="preserve">ς στην </w:t>
      </w:r>
      <w:r>
        <w:rPr>
          <w:rFonts w:cstheme="minorHAnsi"/>
          <w:sz w:val="24"/>
          <w:szCs w:val="24"/>
        </w:rPr>
        <w:t>ΕΟΣ-ΣΠΑΝΟΠΑ</w:t>
      </w:r>
      <w:r w:rsidR="00D05615">
        <w:rPr>
          <w:rFonts w:cstheme="minorHAnsi"/>
          <w:sz w:val="24"/>
          <w:szCs w:val="24"/>
        </w:rPr>
        <w:t xml:space="preserve">. </w:t>
      </w:r>
      <w:r>
        <w:rPr>
          <w:rFonts w:cstheme="minorHAnsi"/>
          <w:sz w:val="24"/>
          <w:szCs w:val="24"/>
        </w:rPr>
        <w:t>Εκκρεμεί ακόμα η συνεργασία στο επίπεδο αυτό και αναμέ</w:t>
      </w:r>
      <w:r w:rsidR="00D05615">
        <w:rPr>
          <w:rFonts w:cstheme="minorHAnsi"/>
          <w:sz w:val="24"/>
          <w:szCs w:val="24"/>
        </w:rPr>
        <w:t>νε</w:t>
      </w:r>
      <w:r>
        <w:rPr>
          <w:rFonts w:cstheme="minorHAnsi"/>
          <w:sz w:val="24"/>
          <w:szCs w:val="24"/>
        </w:rPr>
        <w:t>ται σχετική επικοινωνία για περαιτέ</w:t>
      </w:r>
      <w:r w:rsidR="00D3220E">
        <w:rPr>
          <w:rFonts w:cstheme="minorHAnsi"/>
          <w:sz w:val="24"/>
          <w:szCs w:val="24"/>
        </w:rPr>
        <w:t>ρω</w:t>
      </w:r>
      <w:r w:rsidR="00D05615">
        <w:rPr>
          <w:rFonts w:cstheme="minorHAnsi"/>
          <w:sz w:val="24"/>
          <w:szCs w:val="24"/>
        </w:rPr>
        <w:t xml:space="preserve"> διευκρινήσεις.</w:t>
      </w:r>
    </w:p>
    <w:p w:rsidR="001E314A" w:rsidRPr="001E314A" w:rsidRDefault="001E314A" w:rsidP="00D2537A">
      <w:pPr>
        <w:jc w:val="both"/>
        <w:rPr>
          <w:rFonts w:cstheme="minorHAnsi"/>
          <w:b/>
          <w:sz w:val="24"/>
          <w:szCs w:val="24"/>
        </w:rPr>
      </w:pPr>
    </w:p>
    <w:p w:rsidR="00D2537A" w:rsidRDefault="00D2537A" w:rsidP="00D2537A">
      <w:pPr>
        <w:jc w:val="both"/>
        <w:rPr>
          <w:rFonts w:cstheme="minorHAnsi"/>
          <w:b/>
          <w:sz w:val="24"/>
          <w:szCs w:val="24"/>
        </w:rPr>
      </w:pPr>
      <w:r w:rsidRPr="00D2537A">
        <w:rPr>
          <w:rFonts w:cstheme="minorHAnsi"/>
          <w:b/>
          <w:sz w:val="24"/>
          <w:szCs w:val="24"/>
        </w:rPr>
        <w:lastRenderedPageBreak/>
        <w:t>ΘΕΜΑ 4</w:t>
      </w:r>
      <w:r w:rsidRPr="00D2537A">
        <w:rPr>
          <w:rFonts w:cstheme="minorHAnsi"/>
          <w:b/>
          <w:sz w:val="24"/>
          <w:szCs w:val="24"/>
          <w:vertAlign w:val="superscript"/>
        </w:rPr>
        <w:t xml:space="preserve">ον </w:t>
      </w:r>
      <w:r w:rsidRPr="00D2537A">
        <w:rPr>
          <w:rFonts w:cstheme="minorHAnsi"/>
          <w:b/>
          <w:sz w:val="24"/>
          <w:szCs w:val="24"/>
        </w:rPr>
        <w:t>: Ενημέρωση για διάφορα θέματα και δράσεις, προγραμματισμός ενεργειών.</w:t>
      </w:r>
    </w:p>
    <w:p w:rsidR="00D05615" w:rsidRDefault="00D3220E" w:rsidP="00D2537A">
      <w:pPr>
        <w:jc w:val="both"/>
        <w:rPr>
          <w:rFonts w:cstheme="minorHAnsi"/>
          <w:sz w:val="24"/>
          <w:szCs w:val="24"/>
        </w:rPr>
      </w:pPr>
      <w:r>
        <w:rPr>
          <w:rFonts w:cstheme="minorHAnsi"/>
          <w:sz w:val="24"/>
          <w:szCs w:val="24"/>
        </w:rPr>
        <w:t>Ειδικότερα θέματα για δράσεις δεν τέθηκαν προς συζή</w:t>
      </w:r>
      <w:r w:rsidR="00D05615">
        <w:rPr>
          <w:rFonts w:cstheme="minorHAnsi"/>
          <w:sz w:val="24"/>
          <w:szCs w:val="24"/>
        </w:rPr>
        <w:t>τηση</w:t>
      </w:r>
      <w:r w:rsidR="001A2BBF">
        <w:rPr>
          <w:rFonts w:cstheme="minorHAnsi"/>
          <w:sz w:val="24"/>
          <w:szCs w:val="24"/>
        </w:rPr>
        <w:t>.</w:t>
      </w:r>
    </w:p>
    <w:p w:rsidR="00D2537A" w:rsidRDefault="00D3220E" w:rsidP="001A2BBF">
      <w:pPr>
        <w:jc w:val="both"/>
        <w:rPr>
          <w:rFonts w:cstheme="minorHAnsi"/>
          <w:sz w:val="24"/>
          <w:szCs w:val="24"/>
        </w:rPr>
      </w:pPr>
      <w:r>
        <w:rPr>
          <w:rFonts w:cstheme="minorHAnsi"/>
          <w:sz w:val="24"/>
          <w:szCs w:val="24"/>
        </w:rPr>
        <w:t>Επίκειται σύ</w:t>
      </w:r>
      <w:r w:rsidR="001A2BBF">
        <w:rPr>
          <w:rFonts w:cstheme="minorHAnsi"/>
          <w:sz w:val="24"/>
          <w:szCs w:val="24"/>
        </w:rPr>
        <w:t>μφωνα με το καταστατικό</w:t>
      </w:r>
      <w:r>
        <w:rPr>
          <w:rFonts w:cstheme="minorHAnsi"/>
          <w:sz w:val="24"/>
          <w:szCs w:val="24"/>
        </w:rPr>
        <w:t>, η διοργάνωση της Τακτικής Γενικής Συνέ</w:t>
      </w:r>
      <w:r w:rsidR="001A2BBF">
        <w:rPr>
          <w:rFonts w:cstheme="minorHAnsi"/>
          <w:sz w:val="24"/>
          <w:szCs w:val="24"/>
        </w:rPr>
        <w:t>λευσης της ομοσπονδιας η οποία προτείνεται να διεξαχθε</w:t>
      </w:r>
      <w:r>
        <w:rPr>
          <w:rFonts w:cstheme="minorHAnsi"/>
          <w:sz w:val="24"/>
          <w:szCs w:val="24"/>
        </w:rPr>
        <w:t>ί αρχές Ιουνίου 2019, μετά την ολοκλήρωση των Ευρωπαϊκών και Αυτοδιοικητικών εκλογών. Στο πλαίσιο αυτό, προτείνεται η παράλληλη διοργάνωση αυτής με τη διενέργεια του επόμενου διοικητικού συμβουλίου, προκειμένου να κατατεθεί ο οικονομικός και διοικητικό</w:t>
      </w:r>
      <w:r w:rsidR="001A2BBF">
        <w:rPr>
          <w:rFonts w:cstheme="minorHAnsi"/>
          <w:sz w:val="24"/>
          <w:szCs w:val="24"/>
        </w:rPr>
        <w:t>ς απ</w:t>
      </w:r>
      <w:r>
        <w:rPr>
          <w:rFonts w:cstheme="minorHAnsi"/>
          <w:sz w:val="24"/>
          <w:szCs w:val="24"/>
        </w:rPr>
        <w:t>ολογισμός του 2018 με τον σχετικό προγραμματισμό</w:t>
      </w:r>
      <w:r w:rsidR="001A2BBF">
        <w:rPr>
          <w:rFonts w:cstheme="minorHAnsi"/>
          <w:sz w:val="24"/>
          <w:szCs w:val="24"/>
        </w:rPr>
        <w:t xml:space="preserve"> για το 2019-2020.</w:t>
      </w:r>
    </w:p>
    <w:p w:rsidR="001A2BBF" w:rsidRPr="00D2537A" w:rsidRDefault="00D3220E" w:rsidP="001A2BBF">
      <w:pPr>
        <w:jc w:val="both"/>
        <w:rPr>
          <w:rFonts w:cstheme="minorHAnsi"/>
          <w:sz w:val="24"/>
          <w:szCs w:val="24"/>
        </w:rPr>
      </w:pPr>
      <w:r>
        <w:rPr>
          <w:rFonts w:cstheme="minorHAnsi"/>
          <w:sz w:val="24"/>
          <w:szCs w:val="24"/>
        </w:rPr>
        <w:t>Ο πρόεδρος εξουσιοδοτείται για τη σύνταξη της σχετικής πρόσκλησης για τη διενέργεια της Τακτικής Γενικής Συνέλευσης τον Ιού</w:t>
      </w:r>
      <w:r w:rsidR="001A2BBF">
        <w:rPr>
          <w:rFonts w:cstheme="minorHAnsi"/>
          <w:sz w:val="24"/>
          <w:szCs w:val="24"/>
        </w:rPr>
        <w:t>νιο του 2019.</w:t>
      </w:r>
    </w:p>
    <w:p w:rsidR="008B66A5" w:rsidRPr="00075755" w:rsidRDefault="008B66A5" w:rsidP="004442AE">
      <w:pPr>
        <w:autoSpaceDE w:val="0"/>
        <w:autoSpaceDN w:val="0"/>
        <w:adjustRightInd w:val="0"/>
        <w:spacing w:after="0" w:line="240" w:lineRule="auto"/>
        <w:jc w:val="both"/>
        <w:rPr>
          <w:rFonts w:cstheme="minorHAnsi"/>
          <w:b/>
          <w:sz w:val="24"/>
          <w:szCs w:val="24"/>
        </w:rPr>
      </w:pPr>
    </w:p>
    <w:p w:rsidR="004442AE" w:rsidRPr="00075755" w:rsidRDefault="001A2BBF" w:rsidP="001A2BBF">
      <w:pPr>
        <w:spacing w:line="240" w:lineRule="auto"/>
        <w:jc w:val="both"/>
        <w:rPr>
          <w:rFonts w:cstheme="minorHAnsi"/>
          <w:sz w:val="24"/>
          <w:szCs w:val="24"/>
        </w:rPr>
      </w:pPr>
      <w:r>
        <w:rPr>
          <w:rFonts w:cstheme="minorHAnsi"/>
          <w:sz w:val="24"/>
          <w:szCs w:val="24"/>
        </w:rPr>
        <w:t>Το παρόν Πρακτικό αριθμ.7</w:t>
      </w:r>
      <w:r w:rsidR="003026F1" w:rsidRPr="00075755">
        <w:rPr>
          <w:rFonts w:cstheme="minorHAnsi"/>
          <w:sz w:val="24"/>
          <w:szCs w:val="24"/>
        </w:rPr>
        <w:t xml:space="preserve"> (2019)</w:t>
      </w:r>
      <w:r>
        <w:rPr>
          <w:rFonts w:cstheme="minorHAnsi"/>
          <w:sz w:val="24"/>
          <w:szCs w:val="24"/>
        </w:rPr>
        <w:t>/2-4</w:t>
      </w:r>
      <w:r w:rsidR="003026F1" w:rsidRPr="00075755">
        <w:rPr>
          <w:rFonts w:cstheme="minorHAnsi"/>
          <w:sz w:val="24"/>
          <w:szCs w:val="24"/>
        </w:rPr>
        <w:t>-2019</w:t>
      </w:r>
      <w:r w:rsidR="004442AE" w:rsidRPr="00075755">
        <w:rPr>
          <w:rFonts w:cstheme="minorHAnsi"/>
          <w:sz w:val="24"/>
          <w:szCs w:val="24"/>
        </w:rPr>
        <w:t xml:space="preserve"> του Διοικητικού Συμβουλίου της Ε.Ο.Σ. - ΣΠΑ.ΝΟ.ΠΑ., υπογράφεται από τα μέλ</w:t>
      </w:r>
      <w:r w:rsidR="00075755" w:rsidRPr="00075755">
        <w:rPr>
          <w:rFonts w:cstheme="minorHAnsi"/>
          <w:sz w:val="24"/>
          <w:szCs w:val="24"/>
        </w:rPr>
        <w:t xml:space="preserve">η αυτού  και γνήσιο αντίγραφο </w:t>
      </w:r>
      <w:r w:rsidR="004442AE" w:rsidRPr="00075755">
        <w:rPr>
          <w:rFonts w:cstheme="minorHAnsi"/>
          <w:sz w:val="24"/>
          <w:szCs w:val="24"/>
        </w:rPr>
        <w:t>τού επικολλείται στο βιβλίο Πρακτικών Διοικητικού Συμβουλίου και με αντίστοιχη τήρηση στο έντυπο και ηλεκτρονικό αρχείο του φορέα.</w:t>
      </w:r>
    </w:p>
    <w:p w:rsidR="00FA6C68" w:rsidRPr="00075755" w:rsidRDefault="00FA6C68" w:rsidP="001D034F">
      <w:pPr>
        <w:spacing w:before="240" w:after="0"/>
        <w:jc w:val="both"/>
        <w:rPr>
          <w:rFonts w:cstheme="minorHAnsi"/>
          <w:sz w:val="24"/>
          <w:szCs w:val="24"/>
        </w:rPr>
      </w:pPr>
    </w:p>
    <w:p w:rsidR="00075755" w:rsidRDefault="0028031A" w:rsidP="00D4345C">
      <w:pPr>
        <w:spacing w:line="240" w:lineRule="auto"/>
        <w:jc w:val="center"/>
        <w:rPr>
          <w:rFonts w:cstheme="minorHAnsi"/>
          <w:sz w:val="24"/>
          <w:szCs w:val="24"/>
        </w:rPr>
      </w:pPr>
      <w:r w:rsidRPr="00075755">
        <w:rPr>
          <w:rFonts w:cstheme="minorHAnsi"/>
          <w:sz w:val="24"/>
          <w:szCs w:val="24"/>
        </w:rPr>
        <w:t>ΤΑ ΜΕ</w:t>
      </w:r>
      <w:r w:rsidR="00F06350" w:rsidRPr="00075755">
        <w:rPr>
          <w:rFonts w:cstheme="minorHAnsi"/>
          <w:sz w:val="24"/>
          <w:szCs w:val="24"/>
        </w:rPr>
        <w:t>ΛΗ ΤΟΥ</w:t>
      </w:r>
      <w:r w:rsidR="00A26C6B" w:rsidRPr="00075755">
        <w:rPr>
          <w:rFonts w:cstheme="minorHAnsi"/>
          <w:sz w:val="24"/>
          <w:szCs w:val="24"/>
        </w:rPr>
        <w:t xml:space="preserve"> Δ.Σ</w:t>
      </w:r>
      <w:r w:rsidR="00D835FA" w:rsidRPr="00075755">
        <w:rPr>
          <w:rFonts w:cstheme="minorHAnsi"/>
          <w:sz w:val="24"/>
          <w:szCs w:val="24"/>
        </w:rPr>
        <w:t>.</w:t>
      </w:r>
    </w:p>
    <w:p w:rsidR="00075755" w:rsidRDefault="00075755" w:rsidP="00D4345C">
      <w:pPr>
        <w:spacing w:line="240" w:lineRule="auto"/>
        <w:jc w:val="center"/>
        <w:rPr>
          <w:rFonts w:cstheme="minorHAnsi"/>
          <w:sz w:val="24"/>
          <w:szCs w:val="24"/>
        </w:rPr>
      </w:pPr>
    </w:p>
    <w:p w:rsidR="00D359CC" w:rsidRDefault="00075755" w:rsidP="00075755">
      <w:pPr>
        <w:spacing w:line="240" w:lineRule="auto"/>
        <w:jc w:val="center"/>
        <w:rPr>
          <w:rFonts w:cstheme="minorHAnsi"/>
          <w:sz w:val="24"/>
          <w:szCs w:val="24"/>
        </w:rPr>
      </w:pPr>
      <w:r>
        <w:rPr>
          <w:rFonts w:cstheme="minorHAnsi"/>
          <w:sz w:val="24"/>
          <w:szCs w:val="24"/>
        </w:rPr>
        <w:t>ΟΝΟΜΑΤΕΠΩΝΥΜΟ                                                       ΥΠΟΓΡΑΦΗ</w:t>
      </w:r>
    </w:p>
    <w:p w:rsidR="00075755" w:rsidRPr="00075755" w:rsidRDefault="00075755" w:rsidP="00075755">
      <w:pPr>
        <w:spacing w:line="240" w:lineRule="auto"/>
        <w:jc w:val="center"/>
        <w:rPr>
          <w:rFonts w:cstheme="minorHAnsi"/>
          <w:sz w:val="24"/>
          <w:szCs w:val="24"/>
        </w:rPr>
      </w:pPr>
    </w:p>
    <w:p w:rsidR="00D359CC" w:rsidRPr="00075755" w:rsidRDefault="00D359CC" w:rsidP="00D359CC">
      <w:pPr>
        <w:spacing w:line="240" w:lineRule="auto"/>
        <w:jc w:val="both"/>
        <w:rPr>
          <w:rFonts w:cstheme="minorHAnsi"/>
          <w:b/>
          <w:sz w:val="24"/>
          <w:szCs w:val="24"/>
        </w:rPr>
      </w:pPr>
      <w:r w:rsidRPr="00075755">
        <w:rPr>
          <w:rFonts w:cstheme="minorHAnsi"/>
          <w:b/>
          <w:sz w:val="24"/>
          <w:szCs w:val="24"/>
        </w:rPr>
        <w:t>Χατζηχαραλάμπους Ευστράτιος</w:t>
      </w:r>
    </w:p>
    <w:p w:rsidR="00D359CC" w:rsidRPr="00075755" w:rsidRDefault="00D359CC" w:rsidP="00D359CC">
      <w:pPr>
        <w:spacing w:line="240" w:lineRule="auto"/>
        <w:jc w:val="both"/>
        <w:rPr>
          <w:rFonts w:cstheme="minorHAnsi"/>
          <w:b/>
          <w:sz w:val="24"/>
          <w:szCs w:val="24"/>
        </w:rPr>
      </w:pPr>
    </w:p>
    <w:p w:rsidR="00D359CC" w:rsidRPr="00075755" w:rsidRDefault="00D359CC" w:rsidP="00D359CC">
      <w:pPr>
        <w:spacing w:line="240" w:lineRule="auto"/>
        <w:jc w:val="both"/>
        <w:rPr>
          <w:rFonts w:cstheme="minorHAnsi"/>
          <w:b/>
          <w:sz w:val="24"/>
          <w:szCs w:val="24"/>
        </w:rPr>
      </w:pPr>
      <w:r w:rsidRPr="00075755">
        <w:rPr>
          <w:rFonts w:cstheme="minorHAnsi"/>
          <w:b/>
          <w:sz w:val="24"/>
          <w:szCs w:val="24"/>
        </w:rPr>
        <w:t xml:space="preserve">Κοντοπίδης Δημήτριος </w:t>
      </w:r>
    </w:p>
    <w:p w:rsidR="00D359CC" w:rsidRPr="00075755" w:rsidRDefault="00D359CC" w:rsidP="00D359CC">
      <w:pPr>
        <w:spacing w:line="240" w:lineRule="auto"/>
        <w:jc w:val="both"/>
        <w:rPr>
          <w:rFonts w:cstheme="minorHAnsi"/>
          <w:b/>
          <w:sz w:val="24"/>
          <w:szCs w:val="24"/>
        </w:rPr>
      </w:pPr>
    </w:p>
    <w:p w:rsidR="00D359CC" w:rsidRPr="00242AEA" w:rsidRDefault="00D359CC" w:rsidP="00D359CC">
      <w:pPr>
        <w:spacing w:line="240" w:lineRule="auto"/>
        <w:jc w:val="both"/>
        <w:rPr>
          <w:rFonts w:cstheme="minorHAnsi"/>
          <w:b/>
          <w:sz w:val="24"/>
          <w:szCs w:val="24"/>
        </w:rPr>
      </w:pPr>
      <w:r w:rsidRPr="00075755">
        <w:rPr>
          <w:rFonts w:cstheme="minorHAnsi"/>
          <w:b/>
          <w:sz w:val="24"/>
          <w:szCs w:val="24"/>
        </w:rPr>
        <w:t xml:space="preserve">Σπίνου Άννα </w:t>
      </w:r>
    </w:p>
    <w:p w:rsidR="00AE1CC3" w:rsidRPr="00242AEA" w:rsidRDefault="00AE1CC3" w:rsidP="00D359CC">
      <w:pPr>
        <w:spacing w:line="240" w:lineRule="auto"/>
        <w:jc w:val="both"/>
        <w:rPr>
          <w:rFonts w:cstheme="minorHAnsi"/>
          <w:b/>
          <w:sz w:val="24"/>
          <w:szCs w:val="24"/>
        </w:rPr>
      </w:pPr>
    </w:p>
    <w:p w:rsidR="00D359CC" w:rsidRPr="00AE1CC3" w:rsidRDefault="00AE1CC3" w:rsidP="00D359CC">
      <w:pPr>
        <w:spacing w:line="240" w:lineRule="auto"/>
        <w:jc w:val="both"/>
        <w:rPr>
          <w:rFonts w:cstheme="minorHAnsi"/>
          <w:b/>
          <w:sz w:val="24"/>
          <w:szCs w:val="24"/>
        </w:rPr>
      </w:pPr>
      <w:r w:rsidRPr="00AE1CC3">
        <w:rPr>
          <w:rFonts w:cstheme="minorHAnsi"/>
          <w:b/>
          <w:sz w:val="24"/>
          <w:szCs w:val="24"/>
        </w:rPr>
        <w:t>Πρόγκα Κων/να Διονυσία</w:t>
      </w:r>
      <w:bookmarkStart w:id="0" w:name="_GoBack"/>
      <w:bookmarkEnd w:id="0"/>
    </w:p>
    <w:p w:rsidR="00D359CC" w:rsidRPr="00AE1CC3" w:rsidRDefault="00D359CC" w:rsidP="00D359CC">
      <w:pPr>
        <w:spacing w:line="240" w:lineRule="auto"/>
        <w:jc w:val="both"/>
        <w:rPr>
          <w:rFonts w:cstheme="minorHAnsi"/>
          <w:b/>
          <w:sz w:val="24"/>
          <w:szCs w:val="24"/>
        </w:rPr>
      </w:pPr>
    </w:p>
    <w:p w:rsidR="00D359CC" w:rsidRPr="00075755" w:rsidRDefault="00D359CC" w:rsidP="00D359CC">
      <w:pPr>
        <w:spacing w:line="240" w:lineRule="auto"/>
        <w:jc w:val="both"/>
        <w:rPr>
          <w:rFonts w:cstheme="minorHAnsi"/>
          <w:b/>
          <w:sz w:val="24"/>
          <w:szCs w:val="24"/>
        </w:rPr>
      </w:pPr>
      <w:r w:rsidRPr="00075755">
        <w:rPr>
          <w:rFonts w:cstheme="minorHAnsi"/>
          <w:b/>
          <w:sz w:val="24"/>
          <w:szCs w:val="24"/>
        </w:rPr>
        <w:t xml:space="preserve">Μπαρτζελιώτης Κων/νος </w:t>
      </w:r>
    </w:p>
    <w:p w:rsidR="00D359CC" w:rsidRPr="00075755" w:rsidRDefault="00D359CC" w:rsidP="00D359CC">
      <w:pPr>
        <w:spacing w:line="240" w:lineRule="auto"/>
        <w:jc w:val="both"/>
        <w:rPr>
          <w:rFonts w:cstheme="minorHAnsi"/>
          <w:b/>
          <w:sz w:val="24"/>
          <w:szCs w:val="24"/>
        </w:rPr>
      </w:pPr>
    </w:p>
    <w:p w:rsidR="00D27115" w:rsidRPr="00075755" w:rsidRDefault="00D359CC" w:rsidP="009957EB">
      <w:pPr>
        <w:spacing w:line="240" w:lineRule="auto"/>
        <w:jc w:val="both"/>
        <w:rPr>
          <w:rFonts w:cstheme="minorHAnsi"/>
          <w:b/>
          <w:sz w:val="24"/>
          <w:szCs w:val="24"/>
        </w:rPr>
      </w:pPr>
      <w:r w:rsidRPr="00075755">
        <w:rPr>
          <w:rFonts w:cstheme="minorHAnsi"/>
          <w:b/>
          <w:sz w:val="24"/>
          <w:szCs w:val="24"/>
        </w:rPr>
        <w:t>Δεσύπρη Μαριάννα</w:t>
      </w:r>
    </w:p>
    <w:sectPr w:rsidR="00D27115" w:rsidRPr="00075755" w:rsidSect="002B56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287"/>
    <w:multiLevelType w:val="hybridMultilevel"/>
    <w:tmpl w:val="DF6A86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4433730"/>
    <w:multiLevelType w:val="hybridMultilevel"/>
    <w:tmpl w:val="8C8E9A18"/>
    <w:lvl w:ilvl="0" w:tplc="5396242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0B90865"/>
    <w:multiLevelType w:val="hybridMultilevel"/>
    <w:tmpl w:val="2AD82D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4D57D6D"/>
    <w:multiLevelType w:val="hybridMultilevel"/>
    <w:tmpl w:val="A37E99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E404B74"/>
    <w:multiLevelType w:val="hybridMultilevel"/>
    <w:tmpl w:val="BE4289F4"/>
    <w:lvl w:ilvl="0" w:tplc="FD566B5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F21"/>
    <w:rsid w:val="00004B53"/>
    <w:rsid w:val="00025D98"/>
    <w:rsid w:val="00032EF9"/>
    <w:rsid w:val="00075755"/>
    <w:rsid w:val="000C05BA"/>
    <w:rsid w:val="000C25F0"/>
    <w:rsid w:val="000E06D2"/>
    <w:rsid w:val="0012718F"/>
    <w:rsid w:val="001428CE"/>
    <w:rsid w:val="00162434"/>
    <w:rsid w:val="0017694F"/>
    <w:rsid w:val="001809C9"/>
    <w:rsid w:val="00195D46"/>
    <w:rsid w:val="001A2BBF"/>
    <w:rsid w:val="001A65B9"/>
    <w:rsid w:val="001D034F"/>
    <w:rsid w:val="001E314A"/>
    <w:rsid w:val="0022461D"/>
    <w:rsid w:val="00233A64"/>
    <w:rsid w:val="00240D97"/>
    <w:rsid w:val="00242AEA"/>
    <w:rsid w:val="00255FC2"/>
    <w:rsid w:val="002638B2"/>
    <w:rsid w:val="0028031A"/>
    <w:rsid w:val="00296F77"/>
    <w:rsid w:val="002B2CFE"/>
    <w:rsid w:val="002B56AB"/>
    <w:rsid w:val="002C34A8"/>
    <w:rsid w:val="002E55C7"/>
    <w:rsid w:val="003026F1"/>
    <w:rsid w:val="00330470"/>
    <w:rsid w:val="00341E05"/>
    <w:rsid w:val="00377102"/>
    <w:rsid w:val="003827B2"/>
    <w:rsid w:val="003A2605"/>
    <w:rsid w:val="003B121E"/>
    <w:rsid w:val="003B2203"/>
    <w:rsid w:val="004253AC"/>
    <w:rsid w:val="004442AE"/>
    <w:rsid w:val="0045389B"/>
    <w:rsid w:val="00456D06"/>
    <w:rsid w:val="00491AE9"/>
    <w:rsid w:val="00511125"/>
    <w:rsid w:val="00512CE7"/>
    <w:rsid w:val="00522450"/>
    <w:rsid w:val="00526949"/>
    <w:rsid w:val="005618BA"/>
    <w:rsid w:val="005D2FD2"/>
    <w:rsid w:val="00614406"/>
    <w:rsid w:val="00652932"/>
    <w:rsid w:val="0065597A"/>
    <w:rsid w:val="00670346"/>
    <w:rsid w:val="006A47B9"/>
    <w:rsid w:val="006C4AB1"/>
    <w:rsid w:val="006E2762"/>
    <w:rsid w:val="00702007"/>
    <w:rsid w:val="00711BD0"/>
    <w:rsid w:val="00765E52"/>
    <w:rsid w:val="007A3BBC"/>
    <w:rsid w:val="007B035A"/>
    <w:rsid w:val="0084012C"/>
    <w:rsid w:val="008448DF"/>
    <w:rsid w:val="0086268A"/>
    <w:rsid w:val="0089300E"/>
    <w:rsid w:val="00895958"/>
    <w:rsid w:val="008A603C"/>
    <w:rsid w:val="008B66A5"/>
    <w:rsid w:val="008F279D"/>
    <w:rsid w:val="008F558F"/>
    <w:rsid w:val="00932183"/>
    <w:rsid w:val="0094730B"/>
    <w:rsid w:val="00954F43"/>
    <w:rsid w:val="0097325C"/>
    <w:rsid w:val="009957EB"/>
    <w:rsid w:val="009E4318"/>
    <w:rsid w:val="009E5F7C"/>
    <w:rsid w:val="009F39AD"/>
    <w:rsid w:val="009F3E13"/>
    <w:rsid w:val="00A00E2B"/>
    <w:rsid w:val="00A26C6B"/>
    <w:rsid w:val="00A27FDA"/>
    <w:rsid w:val="00A33975"/>
    <w:rsid w:val="00A904BC"/>
    <w:rsid w:val="00A95406"/>
    <w:rsid w:val="00AE1CC3"/>
    <w:rsid w:val="00AE3DC2"/>
    <w:rsid w:val="00B05B86"/>
    <w:rsid w:val="00B105ED"/>
    <w:rsid w:val="00B2371A"/>
    <w:rsid w:val="00B61F0C"/>
    <w:rsid w:val="00BA4A68"/>
    <w:rsid w:val="00C05971"/>
    <w:rsid w:val="00C11CEB"/>
    <w:rsid w:val="00C21101"/>
    <w:rsid w:val="00C404D8"/>
    <w:rsid w:val="00C56D23"/>
    <w:rsid w:val="00C870EE"/>
    <w:rsid w:val="00C909B2"/>
    <w:rsid w:val="00CA0760"/>
    <w:rsid w:val="00CF2B4B"/>
    <w:rsid w:val="00D05615"/>
    <w:rsid w:val="00D2537A"/>
    <w:rsid w:val="00D27115"/>
    <w:rsid w:val="00D3220E"/>
    <w:rsid w:val="00D359CC"/>
    <w:rsid w:val="00D4345C"/>
    <w:rsid w:val="00D52323"/>
    <w:rsid w:val="00D835FA"/>
    <w:rsid w:val="00D969C2"/>
    <w:rsid w:val="00DE66AB"/>
    <w:rsid w:val="00E11F04"/>
    <w:rsid w:val="00E22B8A"/>
    <w:rsid w:val="00E51A26"/>
    <w:rsid w:val="00E6195A"/>
    <w:rsid w:val="00EA30D5"/>
    <w:rsid w:val="00EC169F"/>
    <w:rsid w:val="00ED249B"/>
    <w:rsid w:val="00ED4F21"/>
    <w:rsid w:val="00EF52E7"/>
    <w:rsid w:val="00EF74CF"/>
    <w:rsid w:val="00F06350"/>
    <w:rsid w:val="00F22BB6"/>
    <w:rsid w:val="00F8144B"/>
    <w:rsid w:val="00FA6C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115"/>
    <w:pPr>
      <w:ind w:left="720"/>
      <w:contextualSpacing/>
    </w:pPr>
  </w:style>
  <w:style w:type="paragraph" w:styleId="BalloonText">
    <w:name w:val="Balloon Text"/>
    <w:basedOn w:val="Normal"/>
    <w:link w:val="BalloonTextChar"/>
    <w:uiPriority w:val="99"/>
    <w:semiHidden/>
    <w:unhideWhenUsed/>
    <w:rsid w:val="00F06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350"/>
    <w:rPr>
      <w:rFonts w:ascii="Segoe UI" w:hAnsi="Segoe UI" w:cs="Segoe UI"/>
      <w:sz w:val="18"/>
      <w:szCs w:val="18"/>
    </w:rPr>
  </w:style>
  <w:style w:type="paragraph" w:styleId="NoSpacing">
    <w:name w:val="No Spacing"/>
    <w:uiPriority w:val="1"/>
    <w:qFormat/>
    <w:rsid w:val="006A47B9"/>
    <w:pPr>
      <w:spacing w:after="0" w:line="240" w:lineRule="auto"/>
    </w:pPr>
  </w:style>
  <w:style w:type="paragraph" w:styleId="BodyText">
    <w:name w:val="Body Text"/>
    <w:basedOn w:val="Normal"/>
    <w:link w:val="BodyTextChar"/>
    <w:rsid w:val="008B66A5"/>
    <w:pPr>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8B66A5"/>
    <w:rPr>
      <w:rFonts w:ascii="Arial" w:eastAsia="Times New Roman" w:hAnsi="Arial" w:cs="Times New Roman"/>
      <w:szCs w:val="20"/>
    </w:rPr>
  </w:style>
  <w:style w:type="paragraph" w:styleId="BodyText3">
    <w:name w:val="Body Text 3"/>
    <w:basedOn w:val="Normal"/>
    <w:link w:val="BodyText3Char"/>
    <w:rsid w:val="008B66A5"/>
    <w:pPr>
      <w:spacing w:after="0" w:line="240" w:lineRule="auto"/>
      <w:ind w:right="96"/>
      <w:jc w:val="both"/>
    </w:pPr>
    <w:rPr>
      <w:rFonts w:ascii="Arial" w:eastAsia="Times New Roman" w:hAnsi="Arial" w:cs="Times New Roman"/>
      <w:szCs w:val="20"/>
    </w:rPr>
  </w:style>
  <w:style w:type="character" w:customStyle="1" w:styleId="BodyText3Char">
    <w:name w:val="Body Text 3 Char"/>
    <w:basedOn w:val="DefaultParagraphFont"/>
    <w:link w:val="BodyText3"/>
    <w:rsid w:val="008B66A5"/>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115"/>
    <w:pPr>
      <w:ind w:left="720"/>
      <w:contextualSpacing/>
    </w:pPr>
  </w:style>
  <w:style w:type="paragraph" w:styleId="BalloonText">
    <w:name w:val="Balloon Text"/>
    <w:basedOn w:val="Normal"/>
    <w:link w:val="BalloonTextChar"/>
    <w:uiPriority w:val="99"/>
    <w:semiHidden/>
    <w:unhideWhenUsed/>
    <w:rsid w:val="00F06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350"/>
    <w:rPr>
      <w:rFonts w:ascii="Segoe UI" w:hAnsi="Segoe UI" w:cs="Segoe UI"/>
      <w:sz w:val="18"/>
      <w:szCs w:val="18"/>
    </w:rPr>
  </w:style>
  <w:style w:type="paragraph" w:styleId="NoSpacing">
    <w:name w:val="No Spacing"/>
    <w:uiPriority w:val="1"/>
    <w:qFormat/>
    <w:rsid w:val="006A47B9"/>
    <w:pPr>
      <w:spacing w:after="0" w:line="240" w:lineRule="auto"/>
    </w:pPr>
  </w:style>
  <w:style w:type="paragraph" w:styleId="BodyText">
    <w:name w:val="Body Text"/>
    <w:basedOn w:val="Normal"/>
    <w:link w:val="BodyTextChar"/>
    <w:rsid w:val="008B66A5"/>
    <w:pPr>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8B66A5"/>
    <w:rPr>
      <w:rFonts w:ascii="Arial" w:eastAsia="Times New Roman" w:hAnsi="Arial" w:cs="Times New Roman"/>
      <w:szCs w:val="20"/>
    </w:rPr>
  </w:style>
  <w:style w:type="paragraph" w:styleId="BodyText3">
    <w:name w:val="Body Text 3"/>
    <w:basedOn w:val="Normal"/>
    <w:link w:val="BodyText3Char"/>
    <w:rsid w:val="008B66A5"/>
    <w:pPr>
      <w:spacing w:after="0" w:line="240" w:lineRule="auto"/>
      <w:ind w:right="96"/>
      <w:jc w:val="both"/>
    </w:pPr>
    <w:rPr>
      <w:rFonts w:ascii="Arial" w:eastAsia="Times New Roman" w:hAnsi="Arial" w:cs="Times New Roman"/>
      <w:szCs w:val="20"/>
    </w:rPr>
  </w:style>
  <w:style w:type="character" w:customStyle="1" w:styleId="BodyText3Char">
    <w:name w:val="Body Text 3 Char"/>
    <w:basedOn w:val="DefaultParagraphFont"/>
    <w:link w:val="BodyText3"/>
    <w:rsid w:val="008B66A5"/>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774998">
      <w:bodyDiv w:val="1"/>
      <w:marLeft w:val="0"/>
      <w:marRight w:val="0"/>
      <w:marTop w:val="0"/>
      <w:marBottom w:val="0"/>
      <w:divBdr>
        <w:top w:val="none" w:sz="0" w:space="0" w:color="auto"/>
        <w:left w:val="none" w:sz="0" w:space="0" w:color="auto"/>
        <w:bottom w:val="none" w:sz="0" w:space="0" w:color="auto"/>
        <w:right w:val="none" w:sz="0" w:space="0" w:color="auto"/>
      </w:divBdr>
    </w:div>
    <w:div w:id="1410612786">
      <w:bodyDiv w:val="1"/>
      <w:marLeft w:val="0"/>
      <w:marRight w:val="0"/>
      <w:marTop w:val="0"/>
      <w:marBottom w:val="0"/>
      <w:divBdr>
        <w:top w:val="none" w:sz="0" w:space="0" w:color="auto"/>
        <w:left w:val="none" w:sz="0" w:space="0" w:color="auto"/>
        <w:bottom w:val="none" w:sz="0" w:space="0" w:color="auto"/>
        <w:right w:val="none" w:sz="0" w:space="0" w:color="auto"/>
      </w:divBdr>
    </w:div>
    <w:div w:id="159320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D1302-14B6-402D-92DF-82D0A58A1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6</Pages>
  <Words>1963</Words>
  <Characters>10602</Characters>
  <Application>Microsoft Office Word</Application>
  <DocSecurity>0</DocSecurity>
  <Lines>88</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Σκύλοι Οδηγοί Ελλάδος</dc:creator>
  <cp:lastModifiedBy>ellliee</cp:lastModifiedBy>
  <cp:revision>15</cp:revision>
  <cp:lastPrinted>2018-01-02T11:21:00Z</cp:lastPrinted>
  <dcterms:created xsi:type="dcterms:W3CDTF">2019-04-08T12:57:00Z</dcterms:created>
  <dcterms:modified xsi:type="dcterms:W3CDTF">2019-05-12T11:18:00Z</dcterms:modified>
</cp:coreProperties>
</file>