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A60D" w14:textId="77777777" w:rsidR="00F732B8" w:rsidRPr="00F732B8" w:rsidRDefault="00F732B8" w:rsidP="00F732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732B8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F732B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F732B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F732B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XYZ SCHEME    </w:t>
      </w:r>
      <w:r w:rsidRPr="00F732B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DEATHS      </w:t>
      </w:r>
    </w:p>
    <w:p w14:paraId="0DC59420" w14:textId="0064328B" w:rsidR="00F11644" w:rsidRPr="00F11644" w:rsidRDefault="00F11644" w:rsidP="00F11644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             </w:t>
      </w:r>
    </w:p>
    <w:p w14:paraId="26EF887C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53CC8C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7FDAE5FB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B5C732" w14:textId="55D53946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54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09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/09/202</w:t>
      </w:r>
      <w:r w:rsidR="00AC54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920D9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57A78A20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516AD9F8" w14:textId="441DCE52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20D9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</w:p>
    <w:p w14:paraId="0B38F1F6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2A72F4E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2CE7B0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651D3FE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3E9011" w14:textId="32291444" w:rsidR="00F11644" w:rsidRPr="00F11644" w:rsidRDefault="00F11644" w:rsidP="007C68ED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="007C68E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C68E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C68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GARNER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C68E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C68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JOANNE</w:t>
      </w:r>
    </w:p>
    <w:p w14:paraId="1729B006" w14:textId="77777777" w:rsidR="00F11644" w:rsidRPr="00F11644" w:rsidRDefault="00F11644" w:rsidP="00F11644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5529379" w14:textId="0742F030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</w:t>
      </w:r>
      <w:r w:rsidR="00AC54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30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AC54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BA004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69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FEMALE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BF052C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A3D976" w14:textId="02FCD23A" w:rsidR="00F11644" w:rsidRPr="00FE6E2B" w:rsidRDefault="00F11644" w:rsidP="00BA004E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Spouse</w:t>
      </w:r>
      <w:r w:rsidR="00353065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A004E" w:rsidRPr="00BA00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15/08/1966</w:t>
      </w:r>
      <w:r w:rsidR="006B4C3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1DA3671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677E32" w14:textId="105B8931" w:rsidR="00F11644" w:rsidRPr="00F11644" w:rsidRDefault="00F11644" w:rsidP="00B95745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="00B95745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C610248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0A14DE3" w14:textId="46074674" w:rsidR="00F11644" w:rsidRPr="00F11644" w:rsidRDefault="00F11644" w:rsidP="00B95745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06/11/1997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735CD1D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0AAE99" w14:textId="2026BC90" w:rsidR="00F11644" w:rsidRPr="00F11644" w:rsidRDefault="00F11644" w:rsidP="00B95745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06/11/1997</w:t>
      </w:r>
      <w:r w:rsidR="000854DA"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2D8EDFD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72EC48B" w14:textId="77777777" w:rsidR="00F11644" w:rsidRPr="00F11644" w:rsidRDefault="00F11644" w:rsidP="00B95745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</w:p>
    <w:p w14:paraId="58370D31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3020504" w14:textId="77777777" w:rsid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C826AE5" w14:textId="77777777" w:rsidR="00F26585" w:rsidRPr="00F26585" w:rsidRDefault="00F26585" w:rsidP="00F26585">
      <w:pPr>
        <w:spacing w:after="0" w:line="240" w:lineRule="auto"/>
        <w:ind w:left="220" w:hanging="220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265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</w:t>
      </w:r>
      <w:r w:rsidRPr="00F26585">
        <w:rPr>
          <w:rFonts w:ascii="Times New Roman" w:eastAsia="Times New Roman" w:hAnsi="Times New Roman" w:cs="Times New Roman"/>
          <w:b/>
          <w:sz w:val="24"/>
          <w:szCs w:val="24"/>
        </w:rPr>
        <w:t xml:space="preserve">for </w:t>
      </w:r>
      <w:r w:rsidRPr="00F2658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the scheme </w:t>
      </w:r>
      <w:r w:rsidRPr="00F265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year </w:t>
      </w:r>
      <w:r w:rsidRPr="00F2658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commencing </w:t>
      </w:r>
      <w:r w:rsidRPr="00F2658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26585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proofErr w:type="gramStart"/>
      <w:r w:rsidRPr="00F2658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April</w:t>
      </w:r>
      <w:proofErr w:type="gramEnd"/>
    </w:p>
    <w:p w14:paraId="124BCA41" w14:textId="77777777" w:rsidR="00F26585" w:rsidRPr="00F26585" w:rsidRDefault="00F26585" w:rsidP="00F26585">
      <w:pPr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F26585" w:rsidRPr="00F26585" w14:paraId="67E83A51" w14:textId="77777777" w:rsidTr="00574B39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9AEB25" w14:textId="77777777" w:rsidR="00F26585" w:rsidRPr="00F26585" w:rsidRDefault="00F26585" w:rsidP="00F26585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585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3BA183" w14:textId="77777777" w:rsidR="00F26585" w:rsidRPr="00F26585" w:rsidRDefault="00F26585" w:rsidP="00F26585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585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B00BD6" w14:textId="77777777" w:rsidR="00F26585" w:rsidRPr="00F26585" w:rsidRDefault="00F26585" w:rsidP="00F26585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585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C2EF9B" w14:textId="77777777" w:rsidR="00F26585" w:rsidRPr="00F26585" w:rsidRDefault="00F26585" w:rsidP="00F26585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585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6EBF23" w14:textId="77777777" w:rsidR="00F26585" w:rsidRPr="00F26585" w:rsidRDefault="00F26585" w:rsidP="00F26585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585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A7738A" w14:textId="77777777" w:rsidR="00F26585" w:rsidRPr="00F26585" w:rsidRDefault="00F26585" w:rsidP="00F26585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585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08418F" w14:textId="77777777" w:rsidR="00F26585" w:rsidRPr="00F26585" w:rsidRDefault="00F26585" w:rsidP="00F26585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585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C7EF46" w14:textId="77777777" w:rsidR="00F26585" w:rsidRPr="00F26585" w:rsidRDefault="00F26585" w:rsidP="00F26585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585">
              <w:rPr>
                <w:rFonts w:ascii="Times New Roman" w:eastAsia="Calibri" w:hAnsi="Calibri" w:cs="Times New Roman"/>
                <w:b/>
                <w:sz w:val="24"/>
                <w:lang w:val="en-US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3358F3" w14:textId="77777777" w:rsidR="00F26585" w:rsidRPr="00F26585" w:rsidRDefault="00F26585" w:rsidP="00F26585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585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2024</w:t>
            </w:r>
          </w:p>
        </w:tc>
      </w:tr>
      <w:tr w:rsidR="00F26585" w:rsidRPr="00F26585" w14:paraId="2B5A57FA" w14:textId="77777777" w:rsidTr="00574B39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121FAC" w14:textId="1C951A8C" w:rsidR="00F26585" w:rsidRPr="00F26585" w:rsidRDefault="00F26585" w:rsidP="00F2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D3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D3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55F90D" w14:textId="314AA0E9" w:rsidR="00F26585" w:rsidRPr="00F26585" w:rsidRDefault="007D3AB6" w:rsidP="00F2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F26585"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26585"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405351" w14:textId="3D8DF7FB" w:rsidR="00F26585" w:rsidRPr="00F26585" w:rsidRDefault="007D3AB6" w:rsidP="00F2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F26585"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C94456" w14:textId="11E7C7C4" w:rsidR="00F26585" w:rsidRPr="00F26585" w:rsidRDefault="00F26585" w:rsidP="00F2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D3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</w:t>
            </w:r>
            <w:r w:rsidR="007D3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4F5F19" w14:textId="4456A574" w:rsidR="00F26585" w:rsidRPr="00F26585" w:rsidRDefault="00F26585" w:rsidP="00F2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D3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D3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002357" w14:textId="349B9873" w:rsidR="00F26585" w:rsidRPr="00F26585" w:rsidRDefault="007D3AB6" w:rsidP="00F2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F26585"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26585"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58919A" w14:textId="7CA33DA5" w:rsidR="00F26585" w:rsidRPr="00F26585" w:rsidRDefault="007D3AB6" w:rsidP="00F2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  <w:r w:rsidR="00F26585"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D6A858" w14:textId="7D608AB3" w:rsidR="00F26585" w:rsidRPr="00F26585" w:rsidRDefault="007D3AB6" w:rsidP="00F2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="00F26585"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052B48" w14:textId="7F419E61" w:rsidR="00F26585" w:rsidRPr="00F26585" w:rsidRDefault="00F26585" w:rsidP="00F2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D3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2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D3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</w:tbl>
    <w:p w14:paraId="35CB8A39" w14:textId="77777777" w:rsidR="00F26585" w:rsidRPr="00F11644" w:rsidRDefault="00F26585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169A3D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CBE9019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5AADCA2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DF1814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7ABA050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32103B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31A561F4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0ABA229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4378D48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7E7D37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8965A9B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1ECBEB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781C784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48D0084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FDAEA1A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C53E4E0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8041E9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486D6DFF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921AE46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0C2776B8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0228AA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14:paraId="2ADEE7F6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7598E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E782CF6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361BF0C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7EAF592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BDB9D14" w14:textId="2BF14B92" w:rsidR="00F11644" w:rsidRPr="006179C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179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9E03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C22C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7A48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9E03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690</w:t>
      </w:r>
      <w:r w:rsidR="00263FEF" w:rsidRPr="006179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="000C10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00</w:t>
      </w:r>
      <w:r w:rsidRPr="006179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</w:t>
      </w:r>
    </w:p>
    <w:p w14:paraId="33260D90" w14:textId="77777777" w:rsidR="00F11644" w:rsidRPr="006179C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A518AF" w14:textId="209C04CA" w:rsidR="00CD7CB2" w:rsidRDefault="00C22C21" w:rsidP="00D203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Joanne Garner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worked full time (5 days a week) from the date she joined the Company until</w:t>
      </w:r>
      <w:r w:rsidR="001F0D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D7C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March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200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inclusive. </w:t>
      </w:r>
    </w:p>
    <w:p w14:paraId="731B3B26" w14:textId="0D827284" w:rsidR="00263FEF" w:rsidRDefault="00263FEF" w:rsidP="00FE6E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From 2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March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200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Joanne Garner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varied her working week as follows: </w:t>
      </w:r>
    </w:p>
    <w:p w14:paraId="38C19BA5" w14:textId="77777777" w:rsidR="001F0D23" w:rsidRDefault="001F0D23" w:rsidP="00263FE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93C0382" w14:textId="2058A1CE" w:rsidR="00DF13E6" w:rsidRPr="00263FEF" w:rsidRDefault="00DF13E6" w:rsidP="00263FEF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6179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March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200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to </w:t>
      </w:r>
      <w:r w:rsidR="00C31DAE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762515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C31D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December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20</w:t>
      </w:r>
      <w:r w:rsidR="00C31DAE">
        <w:rPr>
          <w:rFonts w:ascii="Times New Roman" w:eastAsia="Times New Roman" w:hAnsi="Times New Roman" w:cs="Times New Roman"/>
          <w:spacing w:val="-3"/>
          <w:sz w:val="24"/>
          <w:szCs w:val="24"/>
        </w:rPr>
        <w:t>08</w:t>
      </w:r>
      <w:r w:rsidR="00C31DA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31DA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B6852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.0 days a week</w:t>
      </w:r>
    </w:p>
    <w:p w14:paraId="08483430" w14:textId="47906CE4" w:rsidR="00F11644" w:rsidRPr="00263FEF" w:rsidRDefault="006B6852" w:rsidP="00263FEF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 January</w:t>
      </w:r>
      <w:r w:rsidR="005539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2009 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onwards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2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.0 days a week</w:t>
      </w:r>
    </w:p>
    <w:p w14:paraId="5506DA39" w14:textId="77777777" w:rsid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17BD62F" w14:textId="76442438" w:rsidR="00347F58" w:rsidRPr="00263FEF" w:rsidRDefault="00347F58" w:rsidP="00462531">
      <w:pPr>
        <w:pStyle w:val="BodyText"/>
        <w:ind w:right="-99"/>
      </w:pPr>
      <w:r>
        <w:t xml:space="preserve">Joanne Garner’s </w:t>
      </w:r>
      <w:r w:rsidRPr="00E623C9">
        <w:t>current available</w:t>
      </w:r>
      <w:r>
        <w:t xml:space="preserve"> Lump Sum &amp; Death Benefit Allowance (</w:t>
      </w:r>
      <w:r w:rsidR="003A0805">
        <w:t>‘</w:t>
      </w:r>
      <w:r>
        <w:t>LS&amp;DBA</w:t>
      </w:r>
      <w:r w:rsidR="003A0805">
        <w:t>’</w:t>
      </w:r>
      <w:r>
        <w:t>) is £1,073,100.00</w:t>
      </w:r>
      <w:r>
        <w:rPr>
          <w:spacing w:val="-4"/>
        </w:rPr>
        <w:t>.</w:t>
      </w:r>
    </w:p>
    <w:sectPr w:rsidR="00347F58" w:rsidRPr="00263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355F"/>
    <w:multiLevelType w:val="hybridMultilevel"/>
    <w:tmpl w:val="5C6C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1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4"/>
    <w:rsid w:val="00072AD6"/>
    <w:rsid w:val="000854DA"/>
    <w:rsid w:val="000C10A4"/>
    <w:rsid w:val="001A2C96"/>
    <w:rsid w:val="001F0D23"/>
    <w:rsid w:val="00263FEF"/>
    <w:rsid w:val="00347F58"/>
    <w:rsid w:val="00353065"/>
    <w:rsid w:val="003A0805"/>
    <w:rsid w:val="00413059"/>
    <w:rsid w:val="004414DC"/>
    <w:rsid w:val="00451D50"/>
    <w:rsid w:val="00462531"/>
    <w:rsid w:val="005015AD"/>
    <w:rsid w:val="005539C3"/>
    <w:rsid w:val="00571910"/>
    <w:rsid w:val="005A6A62"/>
    <w:rsid w:val="005D47EA"/>
    <w:rsid w:val="006179C4"/>
    <w:rsid w:val="006B4C3A"/>
    <w:rsid w:val="006B6852"/>
    <w:rsid w:val="00762515"/>
    <w:rsid w:val="007A48BA"/>
    <w:rsid w:val="007C68ED"/>
    <w:rsid w:val="007D3AB6"/>
    <w:rsid w:val="008164AE"/>
    <w:rsid w:val="00920D9C"/>
    <w:rsid w:val="009E03F5"/>
    <w:rsid w:val="00AC5443"/>
    <w:rsid w:val="00B24632"/>
    <w:rsid w:val="00B95745"/>
    <w:rsid w:val="00BA004E"/>
    <w:rsid w:val="00BB3026"/>
    <w:rsid w:val="00BD516C"/>
    <w:rsid w:val="00C10131"/>
    <w:rsid w:val="00C117DF"/>
    <w:rsid w:val="00C22C21"/>
    <w:rsid w:val="00C31DAE"/>
    <w:rsid w:val="00CB78E6"/>
    <w:rsid w:val="00CC7A2A"/>
    <w:rsid w:val="00CD7CB2"/>
    <w:rsid w:val="00D203D6"/>
    <w:rsid w:val="00DF13E6"/>
    <w:rsid w:val="00F11644"/>
    <w:rsid w:val="00F26585"/>
    <w:rsid w:val="00F732B8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8B27"/>
  <w15:chartTrackingRefBased/>
  <w15:docId w15:val="{1F18DECB-F451-43C6-B1CF-14D9EC0E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E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47F5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47F58"/>
    <w:rPr>
      <w:rFonts w:ascii="Times New Roman" w:eastAsia="Times New Roman" w:hAnsi="Times New Roman" w:cs="Times New Roman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739BBCA-D90A-4EFE-847D-EEB00E6C9725}"/>
</file>

<file path=customXml/itemProps2.xml><?xml version="1.0" encoding="utf-8"?>
<ds:datastoreItem xmlns:ds="http://schemas.openxmlformats.org/officeDocument/2006/customXml" ds:itemID="{56A03A2C-CDD3-43BF-97D1-4D2F83049484}"/>
</file>

<file path=customXml/itemProps3.xml><?xml version="1.0" encoding="utf-8"?>
<ds:datastoreItem xmlns:ds="http://schemas.openxmlformats.org/officeDocument/2006/customXml" ds:itemID="{F87A9796-C208-4B10-BB7F-E3FDBD578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7</cp:revision>
  <dcterms:created xsi:type="dcterms:W3CDTF">2023-10-31T17:51:00Z</dcterms:created>
  <dcterms:modified xsi:type="dcterms:W3CDTF">2024-03-17T14:24:00Z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